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CB0BE9"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2D2A75" w:rsidRDefault="002D2A75"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sdt>
      <w:sdtPr>
        <w:id w:val="39136545"/>
        <w:docPartObj>
          <w:docPartGallery w:val="Table of Contents"/>
          <w:docPartUnique/>
        </w:docPartObj>
      </w:sdtPr>
      <w:sdtEndPr>
        <w:rPr>
          <w:rFonts w:ascii="Times New Roman" w:eastAsia="Times New Roman" w:hAnsi="Times New Roman" w:cs="Times New Roman"/>
          <w:b w:val="0"/>
          <w:bCs w:val="0"/>
          <w:color w:val="auto"/>
          <w:sz w:val="24"/>
          <w:szCs w:val="24"/>
          <w:lang w:eastAsia="ar-SA"/>
        </w:rPr>
      </w:sdtEndPr>
      <w:sdtContent>
        <w:p w:rsidR="00D20318" w:rsidRDefault="00D20318">
          <w:pPr>
            <w:pStyle w:val="Nadpisobsahu"/>
          </w:pPr>
        </w:p>
        <w:p w:rsidR="00CB090E" w:rsidRDefault="00D20318">
          <w:pPr>
            <w:pStyle w:val="Obsah1"/>
            <w:tabs>
              <w:tab w:val="right" w:leader="dot" w:pos="9627"/>
            </w:tabs>
            <w:rPr>
              <w:rStyle w:val="Hypertextovodkaz"/>
              <w:noProof/>
            </w:rPr>
          </w:pPr>
          <w:r>
            <w:fldChar w:fldCharType="begin"/>
          </w:r>
          <w:r>
            <w:instrText xml:space="preserve"> TOC \o "1-3" \h \z \u </w:instrText>
          </w:r>
          <w:r>
            <w:fldChar w:fldCharType="separate"/>
          </w:r>
          <w:hyperlink w:anchor="_Toc353655497" w:history="1">
            <w:r w:rsidR="00CB090E" w:rsidRPr="00E9128E">
              <w:rPr>
                <w:rStyle w:val="Hypertextovodkaz"/>
                <w:noProof/>
              </w:rPr>
              <w:t>1. ÚVOD</w:t>
            </w:r>
            <w:r w:rsidR="00CB090E">
              <w:rPr>
                <w:noProof/>
                <w:webHidden/>
              </w:rPr>
              <w:tab/>
            </w:r>
            <w:r w:rsidR="00CB090E">
              <w:rPr>
                <w:noProof/>
                <w:webHidden/>
              </w:rPr>
              <w:fldChar w:fldCharType="begin"/>
            </w:r>
            <w:r w:rsidR="00CB090E">
              <w:rPr>
                <w:noProof/>
                <w:webHidden/>
              </w:rPr>
              <w:instrText xml:space="preserve"> PAGEREF _Toc353655497 \h </w:instrText>
            </w:r>
            <w:r w:rsidR="00CB090E">
              <w:rPr>
                <w:noProof/>
                <w:webHidden/>
              </w:rPr>
            </w:r>
            <w:r w:rsidR="00CB090E">
              <w:rPr>
                <w:noProof/>
                <w:webHidden/>
              </w:rPr>
              <w:fldChar w:fldCharType="separate"/>
            </w:r>
            <w:r w:rsidR="00436647">
              <w:rPr>
                <w:noProof/>
                <w:webHidden/>
              </w:rPr>
              <w:t>1</w:t>
            </w:r>
            <w:r w:rsidR="00CB090E">
              <w:rPr>
                <w:noProof/>
                <w:webHidden/>
              </w:rPr>
              <w:fldChar w:fldCharType="end"/>
            </w:r>
          </w:hyperlink>
        </w:p>
        <w:p w:rsidR="007E43E7" w:rsidRPr="007E43E7" w:rsidRDefault="007E43E7" w:rsidP="007E43E7">
          <w:pPr>
            <w:rPr>
              <w:rFonts w:eastAsiaTheme="minorEastAsia"/>
              <w:noProof/>
            </w:rPr>
          </w:pPr>
        </w:p>
        <w:p w:rsidR="00CB090E" w:rsidRDefault="00CB090E">
          <w:pPr>
            <w:pStyle w:val="Obsah1"/>
            <w:tabs>
              <w:tab w:val="right" w:leader="dot" w:pos="9627"/>
            </w:tabs>
            <w:rPr>
              <w:rStyle w:val="Hypertextovodkaz"/>
              <w:noProof/>
            </w:rPr>
          </w:pPr>
          <w:hyperlink w:anchor="_Toc353655498" w:history="1">
            <w:r w:rsidRPr="00E9128E">
              <w:rPr>
                <w:rStyle w:val="Hypertextovodkaz"/>
                <w:noProof/>
              </w:rPr>
              <w:t>2. BLOKOVÉ SCHÉMA ROBOTA</w:t>
            </w:r>
            <w:r>
              <w:rPr>
                <w:noProof/>
                <w:webHidden/>
              </w:rPr>
              <w:tab/>
            </w:r>
            <w:r>
              <w:rPr>
                <w:noProof/>
                <w:webHidden/>
              </w:rPr>
              <w:fldChar w:fldCharType="begin"/>
            </w:r>
            <w:r>
              <w:rPr>
                <w:noProof/>
                <w:webHidden/>
              </w:rPr>
              <w:instrText xml:space="preserve"> PAGEREF _Toc353655498 \h </w:instrText>
            </w:r>
            <w:r>
              <w:rPr>
                <w:noProof/>
                <w:webHidden/>
              </w:rPr>
            </w:r>
            <w:r>
              <w:rPr>
                <w:noProof/>
                <w:webHidden/>
              </w:rPr>
              <w:fldChar w:fldCharType="separate"/>
            </w:r>
            <w:r w:rsidR="00436647">
              <w:rPr>
                <w:noProof/>
                <w:webHidden/>
              </w:rPr>
              <w:t>2</w:t>
            </w:r>
            <w:r>
              <w:rPr>
                <w:noProof/>
                <w:webHidden/>
              </w:rPr>
              <w:fldChar w:fldCharType="end"/>
            </w:r>
          </w:hyperlink>
        </w:p>
        <w:p w:rsidR="007E43E7" w:rsidRPr="007E43E7" w:rsidRDefault="007E43E7" w:rsidP="007E43E7">
          <w:pPr>
            <w:rPr>
              <w:rFonts w:eastAsiaTheme="minorEastAsia"/>
              <w:noProof/>
            </w:rPr>
          </w:pPr>
        </w:p>
        <w:p w:rsidR="00CB090E" w:rsidRDefault="00CB090E">
          <w:pPr>
            <w:pStyle w:val="Obsah1"/>
            <w:tabs>
              <w:tab w:val="right" w:leader="dot" w:pos="9627"/>
            </w:tabs>
            <w:rPr>
              <w:rFonts w:asciiTheme="minorHAnsi" w:eastAsiaTheme="minorEastAsia" w:hAnsiTheme="minorHAnsi" w:cstheme="minorBidi"/>
              <w:noProof/>
              <w:sz w:val="22"/>
              <w:szCs w:val="22"/>
              <w:lang w:eastAsia="cs-CZ"/>
            </w:rPr>
          </w:pPr>
          <w:hyperlink w:anchor="_Toc353655499" w:history="1">
            <w:r w:rsidRPr="00E9128E">
              <w:rPr>
                <w:rStyle w:val="Hypertextovodkaz"/>
                <w:noProof/>
              </w:rPr>
              <w:t>3. ROZBOR PROBLÉMŮ A JEJICH ŘEŠENÍ</w:t>
            </w:r>
            <w:r>
              <w:rPr>
                <w:noProof/>
                <w:webHidden/>
              </w:rPr>
              <w:tab/>
            </w:r>
            <w:r>
              <w:rPr>
                <w:noProof/>
                <w:webHidden/>
              </w:rPr>
              <w:fldChar w:fldCharType="begin"/>
            </w:r>
            <w:r>
              <w:rPr>
                <w:noProof/>
                <w:webHidden/>
              </w:rPr>
              <w:instrText xml:space="preserve"> PAGEREF _Toc353655499 \h </w:instrText>
            </w:r>
            <w:r>
              <w:rPr>
                <w:noProof/>
                <w:webHidden/>
              </w:rPr>
            </w:r>
            <w:r>
              <w:rPr>
                <w:noProof/>
                <w:webHidden/>
              </w:rPr>
              <w:fldChar w:fldCharType="separate"/>
            </w:r>
            <w:r w:rsidR="00436647">
              <w:rPr>
                <w:noProof/>
                <w:webHidden/>
              </w:rPr>
              <w:t>3</w:t>
            </w:r>
            <w:r>
              <w:rPr>
                <w:noProof/>
                <w:webHidden/>
              </w:rPr>
              <w:fldChar w:fldCharType="end"/>
            </w:r>
          </w:hyperlink>
        </w:p>
        <w:p w:rsidR="00CB090E" w:rsidRDefault="00CB090E">
          <w:pPr>
            <w:pStyle w:val="Obsah2"/>
            <w:tabs>
              <w:tab w:val="right" w:leader="dot" w:pos="9627"/>
            </w:tabs>
            <w:rPr>
              <w:rFonts w:asciiTheme="minorHAnsi" w:eastAsiaTheme="minorEastAsia" w:hAnsiTheme="minorHAnsi" w:cstheme="minorBidi"/>
              <w:noProof/>
              <w:sz w:val="22"/>
              <w:szCs w:val="22"/>
              <w:lang w:eastAsia="cs-CZ"/>
            </w:rPr>
          </w:pPr>
          <w:hyperlink w:anchor="_Toc353655500" w:history="1">
            <w:r w:rsidRPr="00E9128E">
              <w:rPr>
                <w:rStyle w:val="Hypertextovodkaz"/>
                <w:noProof/>
              </w:rPr>
              <w:t>3.1. NAPÁJENÍ</w:t>
            </w:r>
            <w:r>
              <w:rPr>
                <w:noProof/>
                <w:webHidden/>
              </w:rPr>
              <w:tab/>
            </w:r>
            <w:r>
              <w:rPr>
                <w:noProof/>
                <w:webHidden/>
              </w:rPr>
              <w:fldChar w:fldCharType="begin"/>
            </w:r>
            <w:r>
              <w:rPr>
                <w:noProof/>
                <w:webHidden/>
              </w:rPr>
              <w:instrText xml:space="preserve"> PAGEREF _Toc353655500 \h </w:instrText>
            </w:r>
            <w:r>
              <w:rPr>
                <w:noProof/>
                <w:webHidden/>
              </w:rPr>
            </w:r>
            <w:r>
              <w:rPr>
                <w:noProof/>
                <w:webHidden/>
              </w:rPr>
              <w:fldChar w:fldCharType="separate"/>
            </w:r>
            <w:r w:rsidR="00436647">
              <w:rPr>
                <w:noProof/>
                <w:webHidden/>
              </w:rPr>
              <w:t>3</w:t>
            </w:r>
            <w:r>
              <w:rPr>
                <w:noProof/>
                <w:webHidden/>
              </w:rPr>
              <w:fldChar w:fldCharType="end"/>
            </w:r>
          </w:hyperlink>
        </w:p>
        <w:p w:rsidR="00CB090E" w:rsidRDefault="00CB090E">
          <w:pPr>
            <w:pStyle w:val="Obsah3"/>
            <w:tabs>
              <w:tab w:val="right" w:leader="dot" w:pos="9627"/>
            </w:tabs>
            <w:rPr>
              <w:rFonts w:asciiTheme="minorHAnsi" w:eastAsiaTheme="minorEastAsia" w:hAnsiTheme="minorHAnsi" w:cstheme="minorBidi"/>
              <w:noProof/>
              <w:sz w:val="22"/>
              <w:szCs w:val="22"/>
              <w:lang w:eastAsia="cs-CZ"/>
            </w:rPr>
          </w:pPr>
          <w:hyperlink w:anchor="_Toc353655501" w:history="1">
            <w:r w:rsidRPr="00E9128E">
              <w:rPr>
                <w:rStyle w:val="Hypertextovodkaz"/>
                <w:noProof/>
              </w:rPr>
              <w:t>3.1.1. AKUMULÁTORY</w:t>
            </w:r>
            <w:r>
              <w:rPr>
                <w:noProof/>
                <w:webHidden/>
              </w:rPr>
              <w:tab/>
            </w:r>
            <w:r>
              <w:rPr>
                <w:noProof/>
                <w:webHidden/>
              </w:rPr>
              <w:fldChar w:fldCharType="begin"/>
            </w:r>
            <w:r>
              <w:rPr>
                <w:noProof/>
                <w:webHidden/>
              </w:rPr>
              <w:instrText xml:space="preserve"> PAGEREF _Toc353655501 \h </w:instrText>
            </w:r>
            <w:r>
              <w:rPr>
                <w:noProof/>
                <w:webHidden/>
              </w:rPr>
            </w:r>
            <w:r>
              <w:rPr>
                <w:noProof/>
                <w:webHidden/>
              </w:rPr>
              <w:fldChar w:fldCharType="separate"/>
            </w:r>
            <w:r w:rsidR="00436647">
              <w:rPr>
                <w:noProof/>
                <w:webHidden/>
              </w:rPr>
              <w:t>3</w:t>
            </w:r>
            <w:r>
              <w:rPr>
                <w:noProof/>
                <w:webHidden/>
              </w:rPr>
              <w:fldChar w:fldCharType="end"/>
            </w:r>
          </w:hyperlink>
        </w:p>
        <w:p w:rsidR="00CB090E" w:rsidRDefault="00CB090E">
          <w:pPr>
            <w:pStyle w:val="Obsah3"/>
            <w:tabs>
              <w:tab w:val="right" w:leader="dot" w:pos="9627"/>
            </w:tabs>
            <w:rPr>
              <w:rFonts w:asciiTheme="minorHAnsi" w:eastAsiaTheme="minorEastAsia" w:hAnsiTheme="minorHAnsi" w:cstheme="minorBidi"/>
              <w:noProof/>
              <w:sz w:val="22"/>
              <w:szCs w:val="22"/>
              <w:lang w:eastAsia="cs-CZ"/>
            </w:rPr>
          </w:pPr>
          <w:hyperlink w:anchor="_Toc353655502" w:history="1">
            <w:r w:rsidRPr="00E9128E">
              <w:rPr>
                <w:rStyle w:val="Hypertextovodkaz"/>
                <w:noProof/>
              </w:rPr>
              <w:t>3.1.2. STABILIZACE NAPĚTÍ</w:t>
            </w:r>
            <w:r>
              <w:rPr>
                <w:noProof/>
                <w:webHidden/>
              </w:rPr>
              <w:tab/>
            </w:r>
            <w:r>
              <w:rPr>
                <w:noProof/>
                <w:webHidden/>
              </w:rPr>
              <w:fldChar w:fldCharType="begin"/>
            </w:r>
            <w:r>
              <w:rPr>
                <w:noProof/>
                <w:webHidden/>
              </w:rPr>
              <w:instrText xml:space="preserve"> PAGEREF _Toc353655502 \h </w:instrText>
            </w:r>
            <w:r>
              <w:rPr>
                <w:noProof/>
                <w:webHidden/>
              </w:rPr>
            </w:r>
            <w:r>
              <w:rPr>
                <w:noProof/>
                <w:webHidden/>
              </w:rPr>
              <w:fldChar w:fldCharType="separate"/>
            </w:r>
            <w:r w:rsidR="00436647">
              <w:rPr>
                <w:noProof/>
                <w:webHidden/>
              </w:rPr>
              <w:t>4</w:t>
            </w:r>
            <w:r>
              <w:rPr>
                <w:noProof/>
                <w:webHidden/>
              </w:rPr>
              <w:fldChar w:fldCharType="end"/>
            </w:r>
          </w:hyperlink>
        </w:p>
        <w:p w:rsidR="00CB090E" w:rsidRDefault="00CB090E">
          <w:pPr>
            <w:pStyle w:val="Obsah2"/>
            <w:tabs>
              <w:tab w:val="right" w:leader="dot" w:pos="9627"/>
            </w:tabs>
            <w:rPr>
              <w:rFonts w:asciiTheme="minorHAnsi" w:eastAsiaTheme="minorEastAsia" w:hAnsiTheme="minorHAnsi" w:cstheme="minorBidi"/>
              <w:noProof/>
              <w:sz w:val="22"/>
              <w:szCs w:val="22"/>
              <w:lang w:eastAsia="cs-CZ"/>
            </w:rPr>
          </w:pPr>
          <w:hyperlink w:anchor="_Toc353655503" w:history="1">
            <w:r w:rsidRPr="00E9128E">
              <w:rPr>
                <w:rStyle w:val="Hypertextovodkaz"/>
                <w:noProof/>
              </w:rPr>
              <w:t>3.2. BUZENÍ MOTORŮ</w:t>
            </w:r>
            <w:r>
              <w:rPr>
                <w:noProof/>
                <w:webHidden/>
              </w:rPr>
              <w:tab/>
            </w:r>
            <w:r>
              <w:rPr>
                <w:noProof/>
                <w:webHidden/>
              </w:rPr>
              <w:fldChar w:fldCharType="begin"/>
            </w:r>
            <w:r>
              <w:rPr>
                <w:noProof/>
                <w:webHidden/>
              </w:rPr>
              <w:instrText xml:space="preserve"> PAGEREF _Toc353655503 \h </w:instrText>
            </w:r>
            <w:r>
              <w:rPr>
                <w:noProof/>
                <w:webHidden/>
              </w:rPr>
            </w:r>
            <w:r>
              <w:rPr>
                <w:noProof/>
                <w:webHidden/>
              </w:rPr>
              <w:fldChar w:fldCharType="separate"/>
            </w:r>
            <w:r w:rsidR="00436647">
              <w:rPr>
                <w:noProof/>
                <w:webHidden/>
              </w:rPr>
              <w:t>6</w:t>
            </w:r>
            <w:r>
              <w:rPr>
                <w:noProof/>
                <w:webHidden/>
              </w:rPr>
              <w:fldChar w:fldCharType="end"/>
            </w:r>
          </w:hyperlink>
        </w:p>
        <w:p w:rsidR="00CB090E" w:rsidRDefault="00CB090E">
          <w:pPr>
            <w:pStyle w:val="Obsah3"/>
            <w:tabs>
              <w:tab w:val="right" w:leader="dot" w:pos="9627"/>
            </w:tabs>
            <w:rPr>
              <w:rFonts w:asciiTheme="minorHAnsi" w:eastAsiaTheme="minorEastAsia" w:hAnsiTheme="minorHAnsi" w:cstheme="minorBidi"/>
              <w:noProof/>
              <w:sz w:val="22"/>
              <w:szCs w:val="22"/>
              <w:lang w:eastAsia="cs-CZ"/>
            </w:rPr>
          </w:pPr>
          <w:hyperlink w:anchor="_Toc353655504" w:history="1">
            <w:r w:rsidRPr="00E9128E">
              <w:rPr>
                <w:rStyle w:val="Hypertextovodkaz"/>
                <w:noProof/>
              </w:rPr>
              <w:t>3.2.1. STEJNOSMĚRNÉ KOMUTÁTOROVÉ MOTORY</w:t>
            </w:r>
            <w:r>
              <w:rPr>
                <w:noProof/>
                <w:webHidden/>
              </w:rPr>
              <w:tab/>
            </w:r>
            <w:r>
              <w:rPr>
                <w:noProof/>
                <w:webHidden/>
              </w:rPr>
              <w:fldChar w:fldCharType="begin"/>
            </w:r>
            <w:r>
              <w:rPr>
                <w:noProof/>
                <w:webHidden/>
              </w:rPr>
              <w:instrText xml:space="preserve"> PAGEREF _Toc353655504 \h </w:instrText>
            </w:r>
            <w:r>
              <w:rPr>
                <w:noProof/>
                <w:webHidden/>
              </w:rPr>
            </w:r>
            <w:r>
              <w:rPr>
                <w:noProof/>
                <w:webHidden/>
              </w:rPr>
              <w:fldChar w:fldCharType="separate"/>
            </w:r>
            <w:r w:rsidR="00436647">
              <w:rPr>
                <w:noProof/>
                <w:webHidden/>
              </w:rPr>
              <w:t>6</w:t>
            </w:r>
            <w:r>
              <w:rPr>
                <w:noProof/>
                <w:webHidden/>
              </w:rPr>
              <w:fldChar w:fldCharType="end"/>
            </w:r>
          </w:hyperlink>
        </w:p>
        <w:p w:rsidR="00CB090E" w:rsidRDefault="00CB090E">
          <w:pPr>
            <w:pStyle w:val="Obsah3"/>
            <w:tabs>
              <w:tab w:val="right" w:leader="dot" w:pos="9627"/>
            </w:tabs>
            <w:rPr>
              <w:rFonts w:asciiTheme="minorHAnsi" w:eastAsiaTheme="minorEastAsia" w:hAnsiTheme="minorHAnsi" w:cstheme="minorBidi"/>
              <w:noProof/>
              <w:sz w:val="22"/>
              <w:szCs w:val="22"/>
              <w:lang w:eastAsia="cs-CZ"/>
            </w:rPr>
          </w:pPr>
          <w:hyperlink w:anchor="_Toc353655505" w:history="1">
            <w:r w:rsidRPr="00E9128E">
              <w:rPr>
                <w:rStyle w:val="Hypertextovodkaz"/>
                <w:noProof/>
              </w:rPr>
              <w:t>3.2.2. H - MŮSTKY</w:t>
            </w:r>
            <w:r>
              <w:rPr>
                <w:noProof/>
                <w:webHidden/>
              </w:rPr>
              <w:tab/>
            </w:r>
            <w:r>
              <w:rPr>
                <w:noProof/>
                <w:webHidden/>
              </w:rPr>
              <w:fldChar w:fldCharType="begin"/>
            </w:r>
            <w:r>
              <w:rPr>
                <w:noProof/>
                <w:webHidden/>
              </w:rPr>
              <w:instrText xml:space="preserve"> PAGEREF _Toc353655505 \h </w:instrText>
            </w:r>
            <w:r>
              <w:rPr>
                <w:noProof/>
                <w:webHidden/>
              </w:rPr>
            </w:r>
            <w:r>
              <w:rPr>
                <w:noProof/>
                <w:webHidden/>
              </w:rPr>
              <w:fldChar w:fldCharType="separate"/>
            </w:r>
            <w:r w:rsidR="00436647">
              <w:rPr>
                <w:noProof/>
                <w:webHidden/>
              </w:rPr>
              <w:t>7</w:t>
            </w:r>
            <w:r>
              <w:rPr>
                <w:noProof/>
                <w:webHidden/>
              </w:rPr>
              <w:fldChar w:fldCharType="end"/>
            </w:r>
          </w:hyperlink>
        </w:p>
        <w:p w:rsidR="00CB090E" w:rsidRDefault="00CB090E">
          <w:pPr>
            <w:pStyle w:val="Obsah3"/>
            <w:tabs>
              <w:tab w:val="right" w:leader="dot" w:pos="9627"/>
            </w:tabs>
            <w:rPr>
              <w:rFonts w:asciiTheme="minorHAnsi" w:eastAsiaTheme="minorEastAsia" w:hAnsiTheme="minorHAnsi" w:cstheme="minorBidi"/>
              <w:noProof/>
              <w:sz w:val="22"/>
              <w:szCs w:val="22"/>
              <w:lang w:eastAsia="cs-CZ"/>
            </w:rPr>
          </w:pPr>
          <w:hyperlink w:anchor="_Toc353655506" w:history="1">
            <w:r w:rsidRPr="00E9128E">
              <w:rPr>
                <w:rStyle w:val="Hypertextovodkaz"/>
                <w:noProof/>
              </w:rPr>
              <w:t>3.2.3. RUŠENÍ</w:t>
            </w:r>
            <w:r>
              <w:rPr>
                <w:noProof/>
                <w:webHidden/>
              </w:rPr>
              <w:tab/>
            </w:r>
            <w:r>
              <w:rPr>
                <w:noProof/>
                <w:webHidden/>
              </w:rPr>
              <w:fldChar w:fldCharType="begin"/>
            </w:r>
            <w:r>
              <w:rPr>
                <w:noProof/>
                <w:webHidden/>
              </w:rPr>
              <w:instrText xml:space="preserve"> PAGEREF _Toc353655506 \h </w:instrText>
            </w:r>
            <w:r>
              <w:rPr>
                <w:noProof/>
                <w:webHidden/>
              </w:rPr>
            </w:r>
            <w:r>
              <w:rPr>
                <w:noProof/>
                <w:webHidden/>
              </w:rPr>
              <w:fldChar w:fldCharType="separate"/>
            </w:r>
            <w:r w:rsidR="00436647">
              <w:rPr>
                <w:noProof/>
                <w:webHidden/>
              </w:rPr>
              <w:t>9</w:t>
            </w:r>
            <w:r>
              <w:rPr>
                <w:noProof/>
                <w:webHidden/>
              </w:rPr>
              <w:fldChar w:fldCharType="end"/>
            </w:r>
          </w:hyperlink>
        </w:p>
        <w:p w:rsidR="00CB090E" w:rsidRDefault="00CB090E">
          <w:pPr>
            <w:pStyle w:val="Obsah2"/>
            <w:tabs>
              <w:tab w:val="right" w:leader="dot" w:pos="9627"/>
            </w:tabs>
            <w:rPr>
              <w:rFonts w:asciiTheme="minorHAnsi" w:eastAsiaTheme="minorEastAsia" w:hAnsiTheme="minorHAnsi" w:cstheme="minorBidi"/>
              <w:noProof/>
              <w:sz w:val="22"/>
              <w:szCs w:val="22"/>
              <w:lang w:eastAsia="cs-CZ"/>
            </w:rPr>
          </w:pPr>
          <w:hyperlink w:anchor="_Toc353655507" w:history="1">
            <w:r w:rsidRPr="00E9128E">
              <w:rPr>
                <w:rStyle w:val="Hypertextovodkaz"/>
                <w:noProof/>
              </w:rPr>
              <w:t>3.3. SENZORY</w:t>
            </w:r>
            <w:r>
              <w:rPr>
                <w:noProof/>
                <w:webHidden/>
              </w:rPr>
              <w:tab/>
            </w:r>
            <w:r>
              <w:rPr>
                <w:noProof/>
                <w:webHidden/>
              </w:rPr>
              <w:fldChar w:fldCharType="begin"/>
            </w:r>
            <w:r>
              <w:rPr>
                <w:noProof/>
                <w:webHidden/>
              </w:rPr>
              <w:instrText xml:space="preserve"> PAGEREF _Toc353655507 \h </w:instrText>
            </w:r>
            <w:r>
              <w:rPr>
                <w:noProof/>
                <w:webHidden/>
              </w:rPr>
            </w:r>
            <w:r>
              <w:rPr>
                <w:noProof/>
                <w:webHidden/>
              </w:rPr>
              <w:fldChar w:fldCharType="separate"/>
            </w:r>
            <w:r w:rsidR="00436647">
              <w:rPr>
                <w:noProof/>
                <w:webHidden/>
              </w:rPr>
              <w:t>9</w:t>
            </w:r>
            <w:r>
              <w:rPr>
                <w:noProof/>
                <w:webHidden/>
              </w:rPr>
              <w:fldChar w:fldCharType="end"/>
            </w:r>
          </w:hyperlink>
        </w:p>
        <w:p w:rsidR="00CB090E" w:rsidRDefault="00CB090E">
          <w:pPr>
            <w:pStyle w:val="Obsah3"/>
            <w:tabs>
              <w:tab w:val="right" w:leader="dot" w:pos="9627"/>
            </w:tabs>
            <w:rPr>
              <w:rFonts w:asciiTheme="minorHAnsi" w:eastAsiaTheme="minorEastAsia" w:hAnsiTheme="minorHAnsi" w:cstheme="minorBidi"/>
              <w:noProof/>
              <w:sz w:val="22"/>
              <w:szCs w:val="22"/>
              <w:lang w:eastAsia="cs-CZ"/>
            </w:rPr>
          </w:pPr>
          <w:hyperlink w:anchor="_Toc353655508" w:history="1">
            <w:r w:rsidRPr="00E9128E">
              <w:rPr>
                <w:rStyle w:val="Hypertextovodkaz"/>
                <w:noProof/>
              </w:rPr>
              <w:t>3.3.1. ŘÁDKOVÝ SNÍMAČ</w:t>
            </w:r>
            <w:r>
              <w:rPr>
                <w:noProof/>
                <w:webHidden/>
              </w:rPr>
              <w:tab/>
            </w:r>
            <w:r>
              <w:rPr>
                <w:noProof/>
                <w:webHidden/>
              </w:rPr>
              <w:fldChar w:fldCharType="begin"/>
            </w:r>
            <w:r>
              <w:rPr>
                <w:noProof/>
                <w:webHidden/>
              </w:rPr>
              <w:instrText xml:space="preserve"> PAGEREF _Toc353655508 \h </w:instrText>
            </w:r>
            <w:r>
              <w:rPr>
                <w:noProof/>
                <w:webHidden/>
              </w:rPr>
            </w:r>
            <w:r>
              <w:rPr>
                <w:noProof/>
                <w:webHidden/>
              </w:rPr>
              <w:fldChar w:fldCharType="separate"/>
            </w:r>
            <w:r w:rsidR="00436647">
              <w:rPr>
                <w:noProof/>
                <w:webHidden/>
              </w:rPr>
              <w:t>10</w:t>
            </w:r>
            <w:r>
              <w:rPr>
                <w:noProof/>
                <w:webHidden/>
              </w:rPr>
              <w:fldChar w:fldCharType="end"/>
            </w:r>
          </w:hyperlink>
        </w:p>
        <w:p w:rsidR="00CB090E" w:rsidRDefault="00CB090E">
          <w:pPr>
            <w:pStyle w:val="Obsah3"/>
            <w:tabs>
              <w:tab w:val="right" w:leader="dot" w:pos="9627"/>
            </w:tabs>
            <w:rPr>
              <w:rFonts w:asciiTheme="minorHAnsi" w:eastAsiaTheme="minorEastAsia" w:hAnsiTheme="minorHAnsi" w:cstheme="minorBidi"/>
              <w:noProof/>
              <w:sz w:val="22"/>
              <w:szCs w:val="22"/>
              <w:lang w:eastAsia="cs-CZ"/>
            </w:rPr>
          </w:pPr>
          <w:hyperlink w:anchor="_Toc353655509" w:history="1">
            <w:r w:rsidRPr="00E9128E">
              <w:rPr>
                <w:rStyle w:val="Hypertextovodkaz"/>
                <w:noProof/>
              </w:rPr>
              <w:t>3.3.2. ODRAZOVÝ SENZOR</w:t>
            </w:r>
            <w:r>
              <w:rPr>
                <w:noProof/>
                <w:webHidden/>
              </w:rPr>
              <w:tab/>
            </w:r>
            <w:r>
              <w:rPr>
                <w:noProof/>
                <w:webHidden/>
              </w:rPr>
              <w:fldChar w:fldCharType="begin"/>
            </w:r>
            <w:r>
              <w:rPr>
                <w:noProof/>
                <w:webHidden/>
              </w:rPr>
              <w:instrText xml:space="preserve"> PAGEREF _Toc353655509 \h </w:instrText>
            </w:r>
            <w:r>
              <w:rPr>
                <w:noProof/>
                <w:webHidden/>
              </w:rPr>
            </w:r>
            <w:r>
              <w:rPr>
                <w:noProof/>
                <w:webHidden/>
              </w:rPr>
              <w:fldChar w:fldCharType="separate"/>
            </w:r>
            <w:r w:rsidR="00436647">
              <w:rPr>
                <w:noProof/>
                <w:webHidden/>
              </w:rPr>
              <w:t>11</w:t>
            </w:r>
            <w:r>
              <w:rPr>
                <w:noProof/>
                <w:webHidden/>
              </w:rPr>
              <w:fldChar w:fldCharType="end"/>
            </w:r>
          </w:hyperlink>
        </w:p>
        <w:p w:rsidR="00CB090E" w:rsidRDefault="00CB090E">
          <w:pPr>
            <w:pStyle w:val="Obsah3"/>
            <w:tabs>
              <w:tab w:val="right" w:leader="dot" w:pos="9627"/>
            </w:tabs>
            <w:rPr>
              <w:rFonts w:asciiTheme="minorHAnsi" w:eastAsiaTheme="minorEastAsia" w:hAnsiTheme="minorHAnsi" w:cstheme="minorBidi"/>
              <w:noProof/>
              <w:sz w:val="22"/>
              <w:szCs w:val="22"/>
              <w:lang w:eastAsia="cs-CZ"/>
            </w:rPr>
          </w:pPr>
          <w:hyperlink w:anchor="_Toc353655510" w:history="1">
            <w:r w:rsidRPr="00E9128E">
              <w:rPr>
                <w:rStyle w:val="Hypertextovodkaz"/>
                <w:noProof/>
              </w:rPr>
              <w:t>3.3.3. DOTYKOVÝ SENZOR</w:t>
            </w:r>
            <w:r>
              <w:rPr>
                <w:noProof/>
                <w:webHidden/>
              </w:rPr>
              <w:tab/>
            </w:r>
            <w:r>
              <w:rPr>
                <w:noProof/>
                <w:webHidden/>
              </w:rPr>
              <w:fldChar w:fldCharType="begin"/>
            </w:r>
            <w:r>
              <w:rPr>
                <w:noProof/>
                <w:webHidden/>
              </w:rPr>
              <w:instrText xml:space="preserve"> PAGEREF _Toc353655510 \h </w:instrText>
            </w:r>
            <w:r>
              <w:rPr>
                <w:noProof/>
                <w:webHidden/>
              </w:rPr>
            </w:r>
            <w:r>
              <w:rPr>
                <w:noProof/>
                <w:webHidden/>
              </w:rPr>
              <w:fldChar w:fldCharType="separate"/>
            </w:r>
            <w:r w:rsidR="00436647">
              <w:rPr>
                <w:noProof/>
                <w:webHidden/>
              </w:rPr>
              <w:t>12</w:t>
            </w:r>
            <w:r>
              <w:rPr>
                <w:noProof/>
                <w:webHidden/>
              </w:rPr>
              <w:fldChar w:fldCharType="end"/>
            </w:r>
          </w:hyperlink>
        </w:p>
        <w:p w:rsidR="00CB090E" w:rsidRDefault="00CB090E">
          <w:pPr>
            <w:pStyle w:val="Obsah3"/>
            <w:tabs>
              <w:tab w:val="right" w:leader="dot" w:pos="9627"/>
            </w:tabs>
            <w:rPr>
              <w:rFonts w:asciiTheme="minorHAnsi" w:eastAsiaTheme="minorEastAsia" w:hAnsiTheme="minorHAnsi" w:cstheme="minorBidi"/>
              <w:noProof/>
              <w:sz w:val="22"/>
              <w:szCs w:val="22"/>
              <w:lang w:eastAsia="cs-CZ"/>
            </w:rPr>
          </w:pPr>
          <w:hyperlink w:anchor="_Toc353655511" w:history="1">
            <w:r w:rsidRPr="00E9128E">
              <w:rPr>
                <w:rStyle w:val="Hypertextovodkaz"/>
                <w:noProof/>
              </w:rPr>
              <w:t>3.3.4. INFRAČERVENÝ DÁLKOMĚR</w:t>
            </w:r>
            <w:r>
              <w:rPr>
                <w:noProof/>
                <w:webHidden/>
              </w:rPr>
              <w:tab/>
            </w:r>
            <w:r>
              <w:rPr>
                <w:noProof/>
                <w:webHidden/>
              </w:rPr>
              <w:fldChar w:fldCharType="begin"/>
            </w:r>
            <w:r>
              <w:rPr>
                <w:noProof/>
                <w:webHidden/>
              </w:rPr>
              <w:instrText xml:space="preserve"> PAGEREF _Toc353655511 \h </w:instrText>
            </w:r>
            <w:r>
              <w:rPr>
                <w:noProof/>
                <w:webHidden/>
              </w:rPr>
            </w:r>
            <w:r>
              <w:rPr>
                <w:noProof/>
                <w:webHidden/>
              </w:rPr>
              <w:fldChar w:fldCharType="separate"/>
            </w:r>
            <w:r w:rsidR="00436647">
              <w:rPr>
                <w:noProof/>
                <w:webHidden/>
              </w:rPr>
              <w:t>13</w:t>
            </w:r>
            <w:r>
              <w:rPr>
                <w:noProof/>
                <w:webHidden/>
              </w:rPr>
              <w:fldChar w:fldCharType="end"/>
            </w:r>
          </w:hyperlink>
        </w:p>
        <w:p w:rsidR="00CB090E" w:rsidRDefault="00CB090E">
          <w:pPr>
            <w:pStyle w:val="Obsah2"/>
            <w:tabs>
              <w:tab w:val="right" w:leader="dot" w:pos="9627"/>
            </w:tabs>
            <w:rPr>
              <w:rFonts w:asciiTheme="minorHAnsi" w:eastAsiaTheme="minorEastAsia" w:hAnsiTheme="minorHAnsi" w:cstheme="minorBidi"/>
              <w:noProof/>
              <w:sz w:val="22"/>
              <w:szCs w:val="22"/>
              <w:lang w:eastAsia="cs-CZ"/>
            </w:rPr>
          </w:pPr>
          <w:hyperlink w:anchor="_Toc353655512" w:history="1">
            <w:r w:rsidRPr="00E9128E">
              <w:rPr>
                <w:rStyle w:val="Hypertextovodkaz"/>
                <w:noProof/>
              </w:rPr>
              <w:t>3.4. VÝBĚR PROCESORU</w:t>
            </w:r>
            <w:r>
              <w:rPr>
                <w:noProof/>
                <w:webHidden/>
              </w:rPr>
              <w:tab/>
            </w:r>
            <w:r>
              <w:rPr>
                <w:noProof/>
                <w:webHidden/>
              </w:rPr>
              <w:fldChar w:fldCharType="begin"/>
            </w:r>
            <w:r>
              <w:rPr>
                <w:noProof/>
                <w:webHidden/>
              </w:rPr>
              <w:instrText xml:space="preserve"> PAGEREF _Toc353655512 \h </w:instrText>
            </w:r>
            <w:r>
              <w:rPr>
                <w:noProof/>
                <w:webHidden/>
              </w:rPr>
            </w:r>
            <w:r>
              <w:rPr>
                <w:noProof/>
                <w:webHidden/>
              </w:rPr>
              <w:fldChar w:fldCharType="separate"/>
            </w:r>
            <w:r w:rsidR="00436647">
              <w:rPr>
                <w:noProof/>
                <w:webHidden/>
              </w:rPr>
              <w:t>14</w:t>
            </w:r>
            <w:r>
              <w:rPr>
                <w:noProof/>
                <w:webHidden/>
              </w:rPr>
              <w:fldChar w:fldCharType="end"/>
            </w:r>
          </w:hyperlink>
        </w:p>
        <w:p w:rsidR="00CB090E" w:rsidRDefault="00CB090E">
          <w:pPr>
            <w:pStyle w:val="Obsah3"/>
            <w:tabs>
              <w:tab w:val="right" w:leader="dot" w:pos="9627"/>
            </w:tabs>
            <w:rPr>
              <w:rStyle w:val="Hypertextovodkaz"/>
              <w:noProof/>
            </w:rPr>
          </w:pPr>
          <w:hyperlink w:anchor="_Toc353655513" w:history="1">
            <w:r w:rsidRPr="00E9128E">
              <w:rPr>
                <w:rStyle w:val="Hypertextovodkaz"/>
                <w:noProof/>
              </w:rPr>
              <w:t>3.4.1. PROCESOR PIC16F887</w:t>
            </w:r>
            <w:r>
              <w:rPr>
                <w:noProof/>
                <w:webHidden/>
              </w:rPr>
              <w:tab/>
            </w:r>
            <w:r>
              <w:rPr>
                <w:noProof/>
                <w:webHidden/>
              </w:rPr>
              <w:fldChar w:fldCharType="begin"/>
            </w:r>
            <w:r>
              <w:rPr>
                <w:noProof/>
                <w:webHidden/>
              </w:rPr>
              <w:instrText xml:space="preserve"> PAGEREF _Toc353655513 \h </w:instrText>
            </w:r>
            <w:r>
              <w:rPr>
                <w:noProof/>
                <w:webHidden/>
              </w:rPr>
            </w:r>
            <w:r>
              <w:rPr>
                <w:noProof/>
                <w:webHidden/>
              </w:rPr>
              <w:fldChar w:fldCharType="separate"/>
            </w:r>
            <w:r w:rsidR="00436647">
              <w:rPr>
                <w:noProof/>
                <w:webHidden/>
              </w:rPr>
              <w:t>14</w:t>
            </w:r>
            <w:r>
              <w:rPr>
                <w:noProof/>
                <w:webHidden/>
              </w:rPr>
              <w:fldChar w:fldCharType="end"/>
            </w:r>
          </w:hyperlink>
        </w:p>
        <w:p w:rsidR="007E43E7" w:rsidRPr="007E43E7" w:rsidRDefault="007E43E7" w:rsidP="007E43E7">
          <w:pPr>
            <w:rPr>
              <w:rFonts w:eastAsiaTheme="minorEastAsia"/>
              <w:noProof/>
            </w:rPr>
          </w:pPr>
        </w:p>
        <w:p w:rsidR="00CB090E" w:rsidRDefault="00CB090E">
          <w:pPr>
            <w:pStyle w:val="Obsah1"/>
            <w:tabs>
              <w:tab w:val="right" w:leader="dot" w:pos="9627"/>
            </w:tabs>
            <w:rPr>
              <w:rFonts w:asciiTheme="minorHAnsi" w:eastAsiaTheme="minorEastAsia" w:hAnsiTheme="minorHAnsi" w:cstheme="minorBidi"/>
              <w:noProof/>
              <w:sz w:val="22"/>
              <w:szCs w:val="22"/>
              <w:lang w:eastAsia="cs-CZ"/>
            </w:rPr>
          </w:pPr>
          <w:hyperlink w:anchor="_Toc353655514" w:history="1">
            <w:r w:rsidRPr="00E9128E">
              <w:rPr>
                <w:rStyle w:val="Hypertextovodkaz"/>
                <w:noProof/>
              </w:rPr>
              <w:t>4. ŘÍDÍCÍ PROGRAM</w:t>
            </w:r>
            <w:r>
              <w:rPr>
                <w:noProof/>
                <w:webHidden/>
              </w:rPr>
              <w:tab/>
            </w:r>
            <w:r>
              <w:rPr>
                <w:noProof/>
                <w:webHidden/>
              </w:rPr>
              <w:fldChar w:fldCharType="begin"/>
            </w:r>
            <w:r>
              <w:rPr>
                <w:noProof/>
                <w:webHidden/>
              </w:rPr>
              <w:instrText xml:space="preserve"> PAGEREF _Toc353655514 \h </w:instrText>
            </w:r>
            <w:r>
              <w:rPr>
                <w:noProof/>
                <w:webHidden/>
              </w:rPr>
            </w:r>
            <w:r>
              <w:rPr>
                <w:noProof/>
                <w:webHidden/>
              </w:rPr>
              <w:fldChar w:fldCharType="separate"/>
            </w:r>
            <w:r w:rsidR="00436647">
              <w:rPr>
                <w:noProof/>
                <w:webHidden/>
              </w:rPr>
              <w:t>15</w:t>
            </w:r>
            <w:r>
              <w:rPr>
                <w:noProof/>
                <w:webHidden/>
              </w:rPr>
              <w:fldChar w:fldCharType="end"/>
            </w:r>
          </w:hyperlink>
        </w:p>
        <w:p w:rsidR="00CB090E" w:rsidRDefault="00CB090E">
          <w:pPr>
            <w:pStyle w:val="Obsah2"/>
            <w:tabs>
              <w:tab w:val="right" w:leader="dot" w:pos="9627"/>
            </w:tabs>
            <w:rPr>
              <w:rFonts w:asciiTheme="minorHAnsi" w:eastAsiaTheme="minorEastAsia" w:hAnsiTheme="minorHAnsi" w:cstheme="minorBidi"/>
              <w:noProof/>
              <w:sz w:val="22"/>
              <w:szCs w:val="22"/>
              <w:lang w:eastAsia="cs-CZ"/>
            </w:rPr>
          </w:pPr>
          <w:hyperlink w:anchor="_Toc353655515" w:history="1">
            <w:r w:rsidRPr="00E9128E">
              <w:rPr>
                <w:rStyle w:val="Hypertextovodkaz"/>
                <w:noProof/>
              </w:rPr>
              <w:t>4.1. PROCESNÍ DIAGRAM</w:t>
            </w:r>
            <w:r>
              <w:rPr>
                <w:noProof/>
                <w:webHidden/>
              </w:rPr>
              <w:tab/>
            </w:r>
            <w:r>
              <w:rPr>
                <w:noProof/>
                <w:webHidden/>
              </w:rPr>
              <w:fldChar w:fldCharType="begin"/>
            </w:r>
            <w:r>
              <w:rPr>
                <w:noProof/>
                <w:webHidden/>
              </w:rPr>
              <w:instrText xml:space="preserve"> PAGEREF _Toc353655515 \h </w:instrText>
            </w:r>
            <w:r>
              <w:rPr>
                <w:noProof/>
                <w:webHidden/>
              </w:rPr>
            </w:r>
            <w:r>
              <w:rPr>
                <w:noProof/>
                <w:webHidden/>
              </w:rPr>
              <w:fldChar w:fldCharType="separate"/>
            </w:r>
            <w:r w:rsidR="00436647">
              <w:rPr>
                <w:noProof/>
                <w:webHidden/>
              </w:rPr>
              <w:t>15</w:t>
            </w:r>
            <w:r>
              <w:rPr>
                <w:noProof/>
                <w:webHidden/>
              </w:rPr>
              <w:fldChar w:fldCharType="end"/>
            </w:r>
          </w:hyperlink>
        </w:p>
        <w:p w:rsidR="00CB090E" w:rsidRDefault="00CB090E">
          <w:pPr>
            <w:pStyle w:val="Obsah2"/>
            <w:tabs>
              <w:tab w:val="right" w:leader="dot" w:pos="9627"/>
            </w:tabs>
            <w:rPr>
              <w:rFonts w:asciiTheme="minorHAnsi" w:eastAsiaTheme="minorEastAsia" w:hAnsiTheme="minorHAnsi" w:cstheme="minorBidi"/>
              <w:noProof/>
              <w:sz w:val="22"/>
              <w:szCs w:val="22"/>
              <w:lang w:eastAsia="cs-CZ"/>
            </w:rPr>
          </w:pPr>
          <w:hyperlink w:anchor="_Toc353655516" w:history="1">
            <w:r w:rsidRPr="00E9128E">
              <w:rPr>
                <w:rStyle w:val="Hypertextovodkaz"/>
                <w:noProof/>
              </w:rPr>
              <w:t>4.2. POPIS PROGRAMU</w:t>
            </w:r>
            <w:r>
              <w:rPr>
                <w:noProof/>
                <w:webHidden/>
              </w:rPr>
              <w:tab/>
            </w:r>
            <w:r>
              <w:rPr>
                <w:noProof/>
                <w:webHidden/>
              </w:rPr>
              <w:fldChar w:fldCharType="begin"/>
            </w:r>
            <w:r>
              <w:rPr>
                <w:noProof/>
                <w:webHidden/>
              </w:rPr>
              <w:instrText xml:space="preserve"> PAGEREF _Toc353655516 \h </w:instrText>
            </w:r>
            <w:r>
              <w:rPr>
                <w:noProof/>
                <w:webHidden/>
              </w:rPr>
            </w:r>
            <w:r>
              <w:rPr>
                <w:noProof/>
                <w:webHidden/>
              </w:rPr>
              <w:fldChar w:fldCharType="separate"/>
            </w:r>
            <w:r w:rsidR="00436647">
              <w:rPr>
                <w:noProof/>
                <w:webHidden/>
              </w:rPr>
              <w:t>16</w:t>
            </w:r>
            <w:r>
              <w:rPr>
                <w:noProof/>
                <w:webHidden/>
              </w:rPr>
              <w:fldChar w:fldCharType="end"/>
            </w:r>
          </w:hyperlink>
        </w:p>
        <w:p w:rsidR="00CB090E" w:rsidRDefault="00CB090E">
          <w:pPr>
            <w:pStyle w:val="Obsah3"/>
            <w:tabs>
              <w:tab w:val="right" w:leader="dot" w:pos="9627"/>
            </w:tabs>
            <w:rPr>
              <w:rFonts w:asciiTheme="minorHAnsi" w:eastAsiaTheme="minorEastAsia" w:hAnsiTheme="minorHAnsi" w:cstheme="minorBidi"/>
              <w:noProof/>
              <w:sz w:val="22"/>
              <w:szCs w:val="22"/>
              <w:lang w:eastAsia="cs-CZ"/>
            </w:rPr>
          </w:pPr>
          <w:hyperlink w:anchor="_Toc353655517" w:history="1">
            <w:r w:rsidRPr="00E9128E">
              <w:rPr>
                <w:rStyle w:val="Hypertextovodkaz"/>
                <w:noProof/>
              </w:rPr>
              <w:t>4.2.1. INDIKACE</w:t>
            </w:r>
            <w:r>
              <w:rPr>
                <w:noProof/>
                <w:webHidden/>
              </w:rPr>
              <w:tab/>
            </w:r>
            <w:r>
              <w:rPr>
                <w:noProof/>
                <w:webHidden/>
              </w:rPr>
              <w:fldChar w:fldCharType="begin"/>
            </w:r>
            <w:r>
              <w:rPr>
                <w:noProof/>
                <w:webHidden/>
              </w:rPr>
              <w:instrText xml:space="preserve"> PAGEREF _Toc353655517 \h </w:instrText>
            </w:r>
            <w:r>
              <w:rPr>
                <w:noProof/>
                <w:webHidden/>
              </w:rPr>
            </w:r>
            <w:r>
              <w:rPr>
                <w:noProof/>
                <w:webHidden/>
              </w:rPr>
              <w:fldChar w:fldCharType="separate"/>
            </w:r>
            <w:r w:rsidR="00436647">
              <w:rPr>
                <w:noProof/>
                <w:webHidden/>
              </w:rPr>
              <w:t>16</w:t>
            </w:r>
            <w:r>
              <w:rPr>
                <w:noProof/>
                <w:webHidden/>
              </w:rPr>
              <w:fldChar w:fldCharType="end"/>
            </w:r>
          </w:hyperlink>
        </w:p>
        <w:p w:rsidR="00CB090E" w:rsidRDefault="00CB090E">
          <w:pPr>
            <w:pStyle w:val="Obsah3"/>
            <w:tabs>
              <w:tab w:val="right" w:leader="dot" w:pos="9627"/>
            </w:tabs>
            <w:rPr>
              <w:rFonts w:asciiTheme="minorHAnsi" w:eastAsiaTheme="minorEastAsia" w:hAnsiTheme="minorHAnsi" w:cstheme="minorBidi"/>
              <w:noProof/>
              <w:sz w:val="22"/>
              <w:szCs w:val="22"/>
              <w:lang w:eastAsia="cs-CZ"/>
            </w:rPr>
          </w:pPr>
          <w:hyperlink w:anchor="_Toc353655518" w:history="1">
            <w:r w:rsidRPr="00E9128E">
              <w:rPr>
                <w:rStyle w:val="Hypertextovodkaz"/>
                <w:noProof/>
              </w:rPr>
              <w:t>4.2.2. ŘÍZENÍ MOTORŮ</w:t>
            </w:r>
            <w:r>
              <w:rPr>
                <w:noProof/>
                <w:webHidden/>
              </w:rPr>
              <w:tab/>
            </w:r>
            <w:r>
              <w:rPr>
                <w:noProof/>
                <w:webHidden/>
              </w:rPr>
              <w:fldChar w:fldCharType="begin"/>
            </w:r>
            <w:r>
              <w:rPr>
                <w:noProof/>
                <w:webHidden/>
              </w:rPr>
              <w:instrText xml:space="preserve"> PAGEREF _Toc353655518 \h </w:instrText>
            </w:r>
            <w:r>
              <w:rPr>
                <w:noProof/>
                <w:webHidden/>
              </w:rPr>
            </w:r>
            <w:r>
              <w:rPr>
                <w:noProof/>
                <w:webHidden/>
              </w:rPr>
              <w:fldChar w:fldCharType="separate"/>
            </w:r>
            <w:r w:rsidR="00436647">
              <w:rPr>
                <w:noProof/>
                <w:webHidden/>
              </w:rPr>
              <w:t>17</w:t>
            </w:r>
            <w:r>
              <w:rPr>
                <w:noProof/>
                <w:webHidden/>
              </w:rPr>
              <w:fldChar w:fldCharType="end"/>
            </w:r>
          </w:hyperlink>
        </w:p>
        <w:p w:rsidR="00CB090E" w:rsidRDefault="00CB090E">
          <w:pPr>
            <w:pStyle w:val="Obsah3"/>
            <w:tabs>
              <w:tab w:val="right" w:leader="dot" w:pos="9627"/>
            </w:tabs>
            <w:rPr>
              <w:rFonts w:asciiTheme="minorHAnsi" w:eastAsiaTheme="minorEastAsia" w:hAnsiTheme="minorHAnsi" w:cstheme="minorBidi"/>
              <w:noProof/>
              <w:sz w:val="22"/>
              <w:szCs w:val="22"/>
              <w:lang w:eastAsia="cs-CZ"/>
            </w:rPr>
          </w:pPr>
          <w:hyperlink w:anchor="_Toc353655519" w:history="1">
            <w:r w:rsidRPr="00E9128E">
              <w:rPr>
                <w:rStyle w:val="Hypertextovodkaz"/>
                <w:noProof/>
              </w:rPr>
              <w:t>4.2.3. ČTENÍ ANALOGOVÝCH SENZORŮ</w:t>
            </w:r>
            <w:r>
              <w:rPr>
                <w:noProof/>
                <w:webHidden/>
              </w:rPr>
              <w:tab/>
            </w:r>
            <w:r>
              <w:rPr>
                <w:noProof/>
                <w:webHidden/>
              </w:rPr>
              <w:fldChar w:fldCharType="begin"/>
            </w:r>
            <w:r>
              <w:rPr>
                <w:noProof/>
                <w:webHidden/>
              </w:rPr>
              <w:instrText xml:space="preserve"> PAGEREF _Toc353655519 \h </w:instrText>
            </w:r>
            <w:r>
              <w:rPr>
                <w:noProof/>
                <w:webHidden/>
              </w:rPr>
            </w:r>
            <w:r>
              <w:rPr>
                <w:noProof/>
                <w:webHidden/>
              </w:rPr>
              <w:fldChar w:fldCharType="separate"/>
            </w:r>
            <w:r w:rsidR="00436647">
              <w:rPr>
                <w:noProof/>
                <w:webHidden/>
              </w:rPr>
              <w:t>18</w:t>
            </w:r>
            <w:r>
              <w:rPr>
                <w:noProof/>
                <w:webHidden/>
              </w:rPr>
              <w:fldChar w:fldCharType="end"/>
            </w:r>
          </w:hyperlink>
        </w:p>
        <w:p w:rsidR="00CB090E" w:rsidRDefault="00CB090E">
          <w:pPr>
            <w:pStyle w:val="Obsah3"/>
            <w:tabs>
              <w:tab w:val="right" w:leader="dot" w:pos="9627"/>
            </w:tabs>
            <w:rPr>
              <w:rFonts w:asciiTheme="minorHAnsi" w:eastAsiaTheme="minorEastAsia" w:hAnsiTheme="minorHAnsi" w:cstheme="minorBidi"/>
              <w:noProof/>
              <w:sz w:val="22"/>
              <w:szCs w:val="22"/>
              <w:lang w:eastAsia="cs-CZ"/>
            </w:rPr>
          </w:pPr>
          <w:hyperlink w:anchor="_Toc353655520" w:history="1">
            <w:r w:rsidRPr="00E9128E">
              <w:rPr>
                <w:rStyle w:val="Hypertextovodkaz"/>
                <w:noProof/>
              </w:rPr>
              <w:t>4.2.4. PRÁCE S OPTICKÝM ŘÁDKOVÝM SNÍMAČEM</w:t>
            </w:r>
            <w:r>
              <w:rPr>
                <w:noProof/>
                <w:webHidden/>
              </w:rPr>
              <w:tab/>
            </w:r>
            <w:r>
              <w:rPr>
                <w:noProof/>
                <w:webHidden/>
              </w:rPr>
              <w:fldChar w:fldCharType="begin"/>
            </w:r>
            <w:r>
              <w:rPr>
                <w:noProof/>
                <w:webHidden/>
              </w:rPr>
              <w:instrText xml:space="preserve"> PAGEREF _Toc353655520 \h </w:instrText>
            </w:r>
            <w:r>
              <w:rPr>
                <w:noProof/>
                <w:webHidden/>
              </w:rPr>
            </w:r>
            <w:r>
              <w:rPr>
                <w:noProof/>
                <w:webHidden/>
              </w:rPr>
              <w:fldChar w:fldCharType="separate"/>
            </w:r>
            <w:r w:rsidR="00436647">
              <w:rPr>
                <w:noProof/>
                <w:webHidden/>
              </w:rPr>
              <w:t>18</w:t>
            </w:r>
            <w:r>
              <w:rPr>
                <w:noProof/>
                <w:webHidden/>
              </w:rPr>
              <w:fldChar w:fldCharType="end"/>
            </w:r>
          </w:hyperlink>
        </w:p>
        <w:p w:rsidR="00CB090E" w:rsidRDefault="00CB090E">
          <w:pPr>
            <w:pStyle w:val="Obsah3"/>
            <w:tabs>
              <w:tab w:val="right" w:leader="dot" w:pos="9627"/>
            </w:tabs>
            <w:rPr>
              <w:rFonts w:asciiTheme="minorHAnsi" w:eastAsiaTheme="minorEastAsia" w:hAnsiTheme="minorHAnsi" w:cstheme="minorBidi"/>
              <w:noProof/>
              <w:sz w:val="22"/>
              <w:szCs w:val="22"/>
              <w:lang w:eastAsia="cs-CZ"/>
            </w:rPr>
          </w:pPr>
          <w:hyperlink w:anchor="_Toc353655521" w:history="1">
            <w:r w:rsidRPr="00E9128E">
              <w:rPr>
                <w:rStyle w:val="Hypertextovodkaz"/>
                <w:noProof/>
              </w:rPr>
              <w:t>4.2.5. VYHODNOCENÍ</w:t>
            </w:r>
            <w:r>
              <w:rPr>
                <w:noProof/>
                <w:webHidden/>
              </w:rPr>
              <w:tab/>
            </w:r>
            <w:r>
              <w:rPr>
                <w:noProof/>
                <w:webHidden/>
              </w:rPr>
              <w:fldChar w:fldCharType="begin"/>
            </w:r>
            <w:r>
              <w:rPr>
                <w:noProof/>
                <w:webHidden/>
              </w:rPr>
              <w:instrText xml:space="preserve"> PAGEREF _Toc353655521 \h </w:instrText>
            </w:r>
            <w:r>
              <w:rPr>
                <w:noProof/>
                <w:webHidden/>
              </w:rPr>
            </w:r>
            <w:r>
              <w:rPr>
                <w:noProof/>
                <w:webHidden/>
              </w:rPr>
              <w:fldChar w:fldCharType="separate"/>
            </w:r>
            <w:r w:rsidR="00436647">
              <w:rPr>
                <w:noProof/>
                <w:webHidden/>
              </w:rPr>
              <w:t>22</w:t>
            </w:r>
            <w:r>
              <w:rPr>
                <w:noProof/>
                <w:webHidden/>
              </w:rPr>
              <w:fldChar w:fldCharType="end"/>
            </w:r>
          </w:hyperlink>
        </w:p>
        <w:p w:rsidR="00CB090E" w:rsidRDefault="00CB090E">
          <w:pPr>
            <w:pStyle w:val="Obsah3"/>
            <w:tabs>
              <w:tab w:val="right" w:leader="dot" w:pos="9627"/>
            </w:tabs>
            <w:rPr>
              <w:rStyle w:val="Hypertextovodkaz"/>
              <w:noProof/>
            </w:rPr>
          </w:pPr>
          <w:hyperlink w:anchor="_Toc353655522" w:history="1">
            <w:r w:rsidRPr="00E9128E">
              <w:rPr>
                <w:rStyle w:val="Hypertextovodkaz"/>
                <w:noProof/>
              </w:rPr>
              <w:t>4.2.6. ŘÍDÍCÍ ČÁST PROGRAMU A DIAGNOSTIKA</w:t>
            </w:r>
            <w:r>
              <w:rPr>
                <w:noProof/>
                <w:webHidden/>
              </w:rPr>
              <w:tab/>
            </w:r>
            <w:r>
              <w:rPr>
                <w:noProof/>
                <w:webHidden/>
              </w:rPr>
              <w:fldChar w:fldCharType="begin"/>
            </w:r>
            <w:r>
              <w:rPr>
                <w:noProof/>
                <w:webHidden/>
              </w:rPr>
              <w:instrText xml:space="preserve"> PAGEREF _Toc353655522 \h </w:instrText>
            </w:r>
            <w:r>
              <w:rPr>
                <w:noProof/>
                <w:webHidden/>
              </w:rPr>
            </w:r>
            <w:r>
              <w:rPr>
                <w:noProof/>
                <w:webHidden/>
              </w:rPr>
              <w:fldChar w:fldCharType="separate"/>
            </w:r>
            <w:r w:rsidR="00436647">
              <w:rPr>
                <w:noProof/>
                <w:webHidden/>
              </w:rPr>
              <w:t>24</w:t>
            </w:r>
            <w:r>
              <w:rPr>
                <w:noProof/>
                <w:webHidden/>
              </w:rPr>
              <w:fldChar w:fldCharType="end"/>
            </w:r>
          </w:hyperlink>
        </w:p>
        <w:p w:rsidR="007E43E7" w:rsidRDefault="007E43E7" w:rsidP="007E43E7">
          <w:pPr>
            <w:rPr>
              <w:rFonts w:eastAsiaTheme="minorEastAsia"/>
              <w:noProof/>
            </w:rPr>
          </w:pPr>
        </w:p>
        <w:p w:rsidR="007E43E7" w:rsidRDefault="007E43E7" w:rsidP="007E43E7">
          <w:pPr>
            <w:rPr>
              <w:rFonts w:eastAsiaTheme="minorEastAsia"/>
              <w:noProof/>
            </w:rPr>
          </w:pPr>
        </w:p>
        <w:p w:rsidR="007E43E7" w:rsidRPr="007E43E7" w:rsidRDefault="007E43E7" w:rsidP="007E43E7">
          <w:pPr>
            <w:rPr>
              <w:rFonts w:eastAsiaTheme="minorEastAsia"/>
              <w:noProof/>
            </w:rPr>
          </w:pPr>
        </w:p>
        <w:p w:rsidR="00CB090E" w:rsidRDefault="00CB090E">
          <w:pPr>
            <w:pStyle w:val="Obsah1"/>
            <w:tabs>
              <w:tab w:val="right" w:leader="dot" w:pos="9627"/>
            </w:tabs>
            <w:rPr>
              <w:rFonts w:asciiTheme="minorHAnsi" w:eastAsiaTheme="minorEastAsia" w:hAnsiTheme="minorHAnsi" w:cstheme="minorBidi"/>
              <w:noProof/>
              <w:sz w:val="22"/>
              <w:szCs w:val="22"/>
              <w:lang w:eastAsia="cs-CZ"/>
            </w:rPr>
          </w:pPr>
          <w:hyperlink w:anchor="_Toc353655523" w:history="1">
            <w:r w:rsidRPr="00E9128E">
              <w:rPr>
                <w:rStyle w:val="Hypertextovodkaz"/>
                <w:noProof/>
              </w:rPr>
              <w:t>5. KONSTRUKCE</w:t>
            </w:r>
            <w:r>
              <w:rPr>
                <w:noProof/>
                <w:webHidden/>
              </w:rPr>
              <w:tab/>
            </w:r>
            <w:r>
              <w:rPr>
                <w:noProof/>
                <w:webHidden/>
              </w:rPr>
              <w:fldChar w:fldCharType="begin"/>
            </w:r>
            <w:r>
              <w:rPr>
                <w:noProof/>
                <w:webHidden/>
              </w:rPr>
              <w:instrText xml:space="preserve"> PAGEREF _Toc353655523 \h </w:instrText>
            </w:r>
            <w:r>
              <w:rPr>
                <w:noProof/>
                <w:webHidden/>
              </w:rPr>
            </w:r>
            <w:r>
              <w:rPr>
                <w:noProof/>
                <w:webHidden/>
              </w:rPr>
              <w:fldChar w:fldCharType="separate"/>
            </w:r>
            <w:r w:rsidR="00436647">
              <w:rPr>
                <w:noProof/>
                <w:webHidden/>
              </w:rPr>
              <w:t>25</w:t>
            </w:r>
            <w:r>
              <w:rPr>
                <w:noProof/>
                <w:webHidden/>
              </w:rPr>
              <w:fldChar w:fldCharType="end"/>
            </w:r>
          </w:hyperlink>
        </w:p>
        <w:p w:rsidR="00CB090E" w:rsidRDefault="00CB090E">
          <w:pPr>
            <w:pStyle w:val="Obsah2"/>
            <w:tabs>
              <w:tab w:val="right" w:leader="dot" w:pos="9627"/>
            </w:tabs>
            <w:rPr>
              <w:rFonts w:asciiTheme="minorHAnsi" w:eastAsiaTheme="minorEastAsia" w:hAnsiTheme="minorHAnsi" w:cstheme="minorBidi"/>
              <w:noProof/>
              <w:sz w:val="22"/>
              <w:szCs w:val="22"/>
              <w:lang w:eastAsia="cs-CZ"/>
            </w:rPr>
          </w:pPr>
          <w:hyperlink w:anchor="_Toc353655524" w:history="1">
            <w:r w:rsidRPr="00E9128E">
              <w:rPr>
                <w:rStyle w:val="Hypertextovodkaz"/>
                <w:noProof/>
              </w:rPr>
              <w:t>5.1. POPIS MECHANICKÉ KONSTRUKCE</w:t>
            </w:r>
            <w:r>
              <w:rPr>
                <w:noProof/>
                <w:webHidden/>
              </w:rPr>
              <w:tab/>
            </w:r>
            <w:r>
              <w:rPr>
                <w:noProof/>
                <w:webHidden/>
              </w:rPr>
              <w:fldChar w:fldCharType="begin"/>
            </w:r>
            <w:r>
              <w:rPr>
                <w:noProof/>
                <w:webHidden/>
              </w:rPr>
              <w:instrText xml:space="preserve"> PAGEREF _Toc353655524 \h </w:instrText>
            </w:r>
            <w:r>
              <w:rPr>
                <w:noProof/>
                <w:webHidden/>
              </w:rPr>
            </w:r>
            <w:r>
              <w:rPr>
                <w:noProof/>
                <w:webHidden/>
              </w:rPr>
              <w:fldChar w:fldCharType="separate"/>
            </w:r>
            <w:r w:rsidR="00436647">
              <w:rPr>
                <w:noProof/>
                <w:webHidden/>
              </w:rPr>
              <w:t>25</w:t>
            </w:r>
            <w:r>
              <w:rPr>
                <w:noProof/>
                <w:webHidden/>
              </w:rPr>
              <w:fldChar w:fldCharType="end"/>
            </w:r>
          </w:hyperlink>
        </w:p>
        <w:p w:rsidR="00CB090E" w:rsidRDefault="00CB090E">
          <w:pPr>
            <w:pStyle w:val="Obsah2"/>
            <w:tabs>
              <w:tab w:val="right" w:leader="dot" w:pos="9627"/>
            </w:tabs>
            <w:rPr>
              <w:rStyle w:val="Hypertextovodkaz"/>
              <w:noProof/>
            </w:rPr>
          </w:pPr>
          <w:hyperlink w:anchor="_Toc353655525" w:history="1">
            <w:r w:rsidRPr="00E9128E">
              <w:rPr>
                <w:rStyle w:val="Hypertextovodkaz"/>
                <w:noProof/>
              </w:rPr>
              <w:t>5.2. FOTOGRAFIE ROBOTA</w:t>
            </w:r>
            <w:r>
              <w:rPr>
                <w:noProof/>
                <w:webHidden/>
              </w:rPr>
              <w:tab/>
            </w:r>
            <w:r>
              <w:rPr>
                <w:noProof/>
                <w:webHidden/>
              </w:rPr>
              <w:fldChar w:fldCharType="begin"/>
            </w:r>
            <w:r>
              <w:rPr>
                <w:noProof/>
                <w:webHidden/>
              </w:rPr>
              <w:instrText xml:space="preserve"> PAGEREF _Toc353655525 \h </w:instrText>
            </w:r>
            <w:r>
              <w:rPr>
                <w:noProof/>
                <w:webHidden/>
              </w:rPr>
            </w:r>
            <w:r>
              <w:rPr>
                <w:noProof/>
                <w:webHidden/>
              </w:rPr>
              <w:fldChar w:fldCharType="separate"/>
            </w:r>
            <w:r w:rsidR="00436647">
              <w:rPr>
                <w:noProof/>
                <w:webHidden/>
              </w:rPr>
              <w:t>25</w:t>
            </w:r>
            <w:r>
              <w:rPr>
                <w:noProof/>
                <w:webHidden/>
              </w:rPr>
              <w:fldChar w:fldCharType="end"/>
            </w:r>
          </w:hyperlink>
        </w:p>
        <w:p w:rsidR="007E43E7" w:rsidRPr="007E43E7" w:rsidRDefault="007E43E7" w:rsidP="007E43E7">
          <w:pPr>
            <w:rPr>
              <w:rFonts w:eastAsiaTheme="minorEastAsia"/>
              <w:noProof/>
            </w:rPr>
          </w:pPr>
        </w:p>
        <w:p w:rsidR="00CB090E" w:rsidRDefault="00CB090E">
          <w:pPr>
            <w:pStyle w:val="Obsah1"/>
            <w:tabs>
              <w:tab w:val="right" w:leader="dot" w:pos="9627"/>
            </w:tabs>
            <w:rPr>
              <w:rStyle w:val="Hypertextovodkaz"/>
              <w:noProof/>
            </w:rPr>
          </w:pPr>
          <w:hyperlink w:anchor="_Toc353655526" w:history="1">
            <w:r w:rsidRPr="00E9128E">
              <w:rPr>
                <w:rStyle w:val="Hypertextovodkaz"/>
                <w:iCs/>
                <w:noProof/>
              </w:rPr>
              <w:t>6. ZÁVĚR</w:t>
            </w:r>
            <w:r>
              <w:rPr>
                <w:noProof/>
                <w:webHidden/>
              </w:rPr>
              <w:tab/>
            </w:r>
            <w:r>
              <w:rPr>
                <w:noProof/>
                <w:webHidden/>
              </w:rPr>
              <w:fldChar w:fldCharType="begin"/>
            </w:r>
            <w:r>
              <w:rPr>
                <w:noProof/>
                <w:webHidden/>
              </w:rPr>
              <w:instrText xml:space="preserve"> PAGEREF _Toc353655526 \h </w:instrText>
            </w:r>
            <w:r>
              <w:rPr>
                <w:noProof/>
                <w:webHidden/>
              </w:rPr>
            </w:r>
            <w:r>
              <w:rPr>
                <w:noProof/>
                <w:webHidden/>
              </w:rPr>
              <w:fldChar w:fldCharType="separate"/>
            </w:r>
            <w:r w:rsidR="00436647">
              <w:rPr>
                <w:noProof/>
                <w:webHidden/>
              </w:rPr>
              <w:t>27</w:t>
            </w:r>
            <w:r>
              <w:rPr>
                <w:noProof/>
                <w:webHidden/>
              </w:rPr>
              <w:fldChar w:fldCharType="end"/>
            </w:r>
          </w:hyperlink>
        </w:p>
        <w:p w:rsidR="007E43E7" w:rsidRPr="007E43E7" w:rsidRDefault="007E43E7" w:rsidP="007E43E7">
          <w:pPr>
            <w:rPr>
              <w:rFonts w:eastAsiaTheme="minorEastAsia"/>
              <w:noProof/>
            </w:rPr>
          </w:pPr>
        </w:p>
        <w:p w:rsidR="00CB090E" w:rsidRDefault="00CB090E">
          <w:pPr>
            <w:pStyle w:val="Obsah1"/>
            <w:tabs>
              <w:tab w:val="right" w:leader="dot" w:pos="9627"/>
            </w:tabs>
            <w:rPr>
              <w:rStyle w:val="Hypertextovodkaz"/>
              <w:noProof/>
            </w:rPr>
          </w:pPr>
          <w:hyperlink w:anchor="_Toc353655527" w:history="1">
            <w:r w:rsidRPr="00E9128E">
              <w:rPr>
                <w:rStyle w:val="Hypertextovodkaz"/>
                <w:noProof/>
              </w:rPr>
              <w:t>7. POUŽITÁ LITERATURA</w:t>
            </w:r>
            <w:r>
              <w:rPr>
                <w:noProof/>
                <w:webHidden/>
              </w:rPr>
              <w:tab/>
            </w:r>
            <w:r>
              <w:rPr>
                <w:noProof/>
                <w:webHidden/>
              </w:rPr>
              <w:fldChar w:fldCharType="begin"/>
            </w:r>
            <w:r>
              <w:rPr>
                <w:noProof/>
                <w:webHidden/>
              </w:rPr>
              <w:instrText xml:space="preserve"> PAGEREF _Toc353655527 \h </w:instrText>
            </w:r>
            <w:r>
              <w:rPr>
                <w:noProof/>
                <w:webHidden/>
              </w:rPr>
            </w:r>
            <w:r>
              <w:rPr>
                <w:noProof/>
                <w:webHidden/>
              </w:rPr>
              <w:fldChar w:fldCharType="separate"/>
            </w:r>
            <w:r w:rsidR="00436647">
              <w:rPr>
                <w:noProof/>
                <w:webHidden/>
              </w:rPr>
              <w:t>28</w:t>
            </w:r>
            <w:r>
              <w:rPr>
                <w:noProof/>
                <w:webHidden/>
              </w:rPr>
              <w:fldChar w:fldCharType="end"/>
            </w:r>
          </w:hyperlink>
        </w:p>
        <w:p w:rsidR="007E43E7" w:rsidRPr="007E43E7" w:rsidRDefault="007E43E7" w:rsidP="007E43E7">
          <w:pPr>
            <w:rPr>
              <w:rFonts w:eastAsiaTheme="minorEastAsia"/>
              <w:noProof/>
            </w:rPr>
          </w:pPr>
        </w:p>
        <w:p w:rsidR="00CB090E" w:rsidRDefault="00CB090E">
          <w:pPr>
            <w:pStyle w:val="Obsah1"/>
            <w:tabs>
              <w:tab w:val="right" w:leader="dot" w:pos="9627"/>
            </w:tabs>
            <w:rPr>
              <w:rStyle w:val="Hypertextovodkaz"/>
              <w:noProof/>
            </w:rPr>
          </w:pPr>
          <w:hyperlink w:anchor="_Toc353655528" w:history="1">
            <w:r w:rsidRPr="00E9128E">
              <w:rPr>
                <w:rStyle w:val="Hypertextovodkaz"/>
                <w:noProof/>
              </w:rPr>
              <w:t>8. OBSAH PŘILOŽENÉHO CD</w:t>
            </w:r>
            <w:r>
              <w:rPr>
                <w:noProof/>
                <w:webHidden/>
              </w:rPr>
              <w:tab/>
            </w:r>
            <w:r>
              <w:rPr>
                <w:noProof/>
                <w:webHidden/>
              </w:rPr>
              <w:fldChar w:fldCharType="begin"/>
            </w:r>
            <w:r>
              <w:rPr>
                <w:noProof/>
                <w:webHidden/>
              </w:rPr>
              <w:instrText xml:space="preserve"> PAGEREF _Toc353655528 \h </w:instrText>
            </w:r>
            <w:r>
              <w:rPr>
                <w:noProof/>
                <w:webHidden/>
              </w:rPr>
            </w:r>
            <w:r>
              <w:rPr>
                <w:noProof/>
                <w:webHidden/>
              </w:rPr>
              <w:fldChar w:fldCharType="separate"/>
            </w:r>
            <w:r w:rsidR="00436647">
              <w:rPr>
                <w:noProof/>
                <w:webHidden/>
              </w:rPr>
              <w:t>30</w:t>
            </w:r>
            <w:r>
              <w:rPr>
                <w:noProof/>
                <w:webHidden/>
              </w:rPr>
              <w:fldChar w:fldCharType="end"/>
            </w:r>
          </w:hyperlink>
        </w:p>
        <w:p w:rsidR="007E43E7" w:rsidRPr="007E43E7" w:rsidRDefault="007E43E7" w:rsidP="007E43E7">
          <w:pPr>
            <w:rPr>
              <w:rFonts w:eastAsiaTheme="minorEastAsia"/>
              <w:noProof/>
            </w:rPr>
          </w:pPr>
        </w:p>
        <w:p w:rsidR="00CB090E" w:rsidRDefault="00CB090E">
          <w:pPr>
            <w:pStyle w:val="Obsah1"/>
            <w:tabs>
              <w:tab w:val="left" w:pos="1680"/>
              <w:tab w:val="right" w:leader="dot" w:pos="9627"/>
            </w:tabs>
            <w:rPr>
              <w:rStyle w:val="Hypertextovodkaz"/>
              <w:noProof/>
            </w:rPr>
          </w:pPr>
          <w:hyperlink w:anchor="_Toc353655529" w:history="1">
            <w:r w:rsidRPr="00E9128E">
              <w:rPr>
                <w:rStyle w:val="Hypertextovodkaz"/>
                <w:noProof/>
              </w:rPr>
              <w:t>9. PŘÍLOHA</w:t>
            </w:r>
            <w:r>
              <w:rPr>
                <w:rFonts w:asciiTheme="minorHAnsi" w:eastAsiaTheme="minorEastAsia" w:hAnsiTheme="minorHAnsi" w:cstheme="minorBidi"/>
                <w:noProof/>
                <w:sz w:val="22"/>
                <w:szCs w:val="22"/>
                <w:lang w:eastAsia="cs-CZ"/>
              </w:rPr>
              <w:tab/>
            </w:r>
            <w:r w:rsidRPr="00E9128E">
              <w:rPr>
                <w:rStyle w:val="Hypertextovodkaz"/>
                <w:noProof/>
              </w:rPr>
              <w:t>A</w:t>
            </w:r>
            <w:r>
              <w:rPr>
                <w:noProof/>
                <w:webHidden/>
              </w:rPr>
              <w:tab/>
            </w:r>
            <w:r>
              <w:rPr>
                <w:noProof/>
                <w:webHidden/>
              </w:rPr>
              <w:fldChar w:fldCharType="begin"/>
            </w:r>
            <w:r>
              <w:rPr>
                <w:noProof/>
                <w:webHidden/>
              </w:rPr>
              <w:instrText xml:space="preserve"> PAGEREF _Toc353655529 \h </w:instrText>
            </w:r>
            <w:r>
              <w:rPr>
                <w:noProof/>
                <w:webHidden/>
              </w:rPr>
            </w:r>
            <w:r>
              <w:rPr>
                <w:noProof/>
                <w:webHidden/>
              </w:rPr>
              <w:fldChar w:fldCharType="separate"/>
            </w:r>
            <w:r w:rsidR="00436647">
              <w:rPr>
                <w:noProof/>
                <w:webHidden/>
              </w:rPr>
              <w:t>31</w:t>
            </w:r>
            <w:r>
              <w:rPr>
                <w:noProof/>
                <w:webHidden/>
              </w:rPr>
              <w:fldChar w:fldCharType="end"/>
            </w:r>
          </w:hyperlink>
        </w:p>
        <w:p w:rsidR="007E43E7" w:rsidRPr="007E43E7" w:rsidRDefault="007E43E7" w:rsidP="007E43E7">
          <w:pPr>
            <w:rPr>
              <w:rFonts w:eastAsiaTheme="minorEastAsia"/>
              <w:noProof/>
            </w:rPr>
          </w:pPr>
        </w:p>
        <w:p w:rsidR="00CB090E" w:rsidRDefault="00CB090E">
          <w:pPr>
            <w:pStyle w:val="Obsah1"/>
            <w:tabs>
              <w:tab w:val="left" w:pos="1680"/>
              <w:tab w:val="right" w:leader="dot" w:pos="9627"/>
            </w:tabs>
            <w:rPr>
              <w:rFonts w:asciiTheme="minorHAnsi" w:eastAsiaTheme="minorEastAsia" w:hAnsiTheme="minorHAnsi" w:cstheme="minorBidi"/>
              <w:noProof/>
              <w:sz w:val="22"/>
              <w:szCs w:val="22"/>
              <w:lang w:eastAsia="cs-CZ"/>
            </w:rPr>
          </w:pPr>
          <w:hyperlink w:anchor="_Toc353655530" w:history="1">
            <w:r w:rsidRPr="00E9128E">
              <w:rPr>
                <w:rStyle w:val="Hypertextovodkaz"/>
                <w:noProof/>
              </w:rPr>
              <w:t>10. PŘÍLOHA</w:t>
            </w:r>
            <w:r>
              <w:rPr>
                <w:rFonts w:asciiTheme="minorHAnsi" w:eastAsiaTheme="minorEastAsia" w:hAnsiTheme="minorHAnsi" w:cstheme="minorBidi"/>
                <w:noProof/>
                <w:sz w:val="22"/>
                <w:szCs w:val="22"/>
                <w:lang w:eastAsia="cs-CZ"/>
              </w:rPr>
              <w:tab/>
            </w:r>
            <w:r w:rsidRPr="00E9128E">
              <w:rPr>
                <w:rStyle w:val="Hypertextovodkaz"/>
                <w:noProof/>
              </w:rPr>
              <w:t>B</w:t>
            </w:r>
            <w:r>
              <w:rPr>
                <w:noProof/>
                <w:webHidden/>
              </w:rPr>
              <w:tab/>
            </w:r>
            <w:r>
              <w:rPr>
                <w:noProof/>
                <w:webHidden/>
              </w:rPr>
              <w:fldChar w:fldCharType="begin"/>
            </w:r>
            <w:r>
              <w:rPr>
                <w:noProof/>
                <w:webHidden/>
              </w:rPr>
              <w:instrText xml:space="preserve"> PAGEREF _Toc353655530 \h </w:instrText>
            </w:r>
            <w:r>
              <w:rPr>
                <w:noProof/>
                <w:webHidden/>
              </w:rPr>
            </w:r>
            <w:r>
              <w:rPr>
                <w:noProof/>
                <w:webHidden/>
              </w:rPr>
              <w:fldChar w:fldCharType="separate"/>
            </w:r>
            <w:r w:rsidR="00436647">
              <w:rPr>
                <w:noProof/>
                <w:webHidden/>
              </w:rPr>
              <w:t>50</w:t>
            </w:r>
            <w:r>
              <w:rPr>
                <w:noProof/>
                <w:webHidden/>
              </w:rPr>
              <w:fldChar w:fldCharType="end"/>
            </w:r>
          </w:hyperlink>
        </w:p>
        <w:p w:rsidR="00D20318" w:rsidRDefault="00D20318">
          <w:r>
            <w:fldChar w:fldCharType="end"/>
          </w:r>
        </w:p>
      </w:sdtContent>
    </w:sdt>
    <w:p w:rsidR="008B1F2C" w:rsidRPr="004C4EDB" w:rsidRDefault="008B1F2C" w:rsidP="00796545">
      <w:pPr>
        <w:pStyle w:val="Nadpis7"/>
      </w:pPr>
    </w:p>
    <w:p w:rsidR="00155B6C" w:rsidRPr="00DE16D2" w:rsidRDefault="00DE16D2" w:rsidP="00155B6C">
      <w:pPr>
        <w:pStyle w:val="Nadpis7"/>
        <w:rPr>
          <w:b/>
        </w:rPr>
      </w:pPr>
      <w:r w:rsidRPr="00DE16D2">
        <w:rPr>
          <w:b/>
        </w:rPr>
        <w:tab/>
      </w:r>
      <w:r w:rsidRPr="00DE16D2">
        <w:rPr>
          <w:b/>
        </w:rPr>
        <w:tab/>
      </w:r>
      <w:r w:rsidRPr="00DE16D2">
        <w:rPr>
          <w:b/>
        </w:rPr>
        <w:tab/>
      </w:r>
      <w:r w:rsidRPr="00DE16D2">
        <w:rPr>
          <w:b/>
        </w:rPr>
        <w:tab/>
      </w:r>
      <w:r w:rsidR="00E3587C" w:rsidRPr="00DE16D2">
        <w:rPr>
          <w:b/>
        </w:rPr>
        <w:tab/>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bookmarkStart w:id="0" w:name="_Toc353655497"/>
      <w:r w:rsidRPr="00796545">
        <w:lastRenderedPageBreak/>
        <w:t>ÚVOD</w:t>
      </w:r>
      <w:bookmarkEnd w:id="0"/>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BB34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BB3469" w:rsidRDefault="00BB3469" w:rsidP="00BB3469">
      <w:r>
        <w:br w:type="page"/>
      </w:r>
    </w:p>
    <w:p w:rsidR="00BB3469" w:rsidRDefault="00BB3469" w:rsidP="00BB3469">
      <w:pPr>
        <w:pStyle w:val="Nadpis1"/>
      </w:pPr>
      <w:bookmarkStart w:id="1" w:name="_Toc353655498"/>
      <w:r>
        <w:lastRenderedPageBreak/>
        <w:t>BLOKOVÉ SCHÉMA ROBOTA</w:t>
      </w:r>
      <w:bookmarkEnd w:id="1"/>
    </w:p>
    <w:p w:rsidR="00BB3469" w:rsidRDefault="00BB3469" w:rsidP="00BB3469">
      <w:pPr>
        <w:pStyle w:val="Nadpis7"/>
      </w:pPr>
      <w:r>
        <w:tab/>
      </w:r>
      <w:r w:rsidRPr="000651E8">
        <w:t>Níže lze vidět blokové schéma robota. Je zda zakresleno pouze propojení jednotlivých součástí s procesorem, není zde naznačeno napájení. Logické části obvodů jsou napájeny stabilizovaným zdrojem 5V, k jehož získání slouží modul LINREG01A. Silové části jsou napájeny přímo z baterii (zde se jedná o H-můstek HBRDGL29801A a vstupní napájení modulu stabilizovaného zdroje LINREG01A)</w:t>
      </w:r>
      <w:r>
        <w:t>.</w:t>
      </w:r>
    </w:p>
    <w:p w:rsidR="00BB3469" w:rsidRPr="00333E09" w:rsidRDefault="00BB3469" w:rsidP="00BB3469"/>
    <w:p w:rsidR="00BB3469" w:rsidRDefault="00BB3469" w:rsidP="00BB3469">
      <w:pPr>
        <w:jc w:val="center"/>
      </w:pPr>
      <w:r>
        <w:rPr>
          <w:noProof/>
          <w:lang w:eastAsia="cs-CZ"/>
        </w:rPr>
        <w:drawing>
          <wp:inline distT="0" distB="0" distL="0" distR="0">
            <wp:extent cx="6116320" cy="5434330"/>
            <wp:effectExtent l="19050" t="0" r="0" b="0"/>
            <wp:docPr id="14" name="obrázek 4" descr="C:\Cizelu\Documents\MLAB\projekty\cizelu\Maturitni_prace\Dokumentace\Blok_sch\rob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robot.png"/>
                    <pic:cNvPicPr>
                      <a:picLocks noChangeAspect="1" noChangeArrowheads="1"/>
                    </pic:cNvPicPr>
                  </pic:nvPicPr>
                  <pic:blipFill>
                    <a:blip r:embed="rId11" cstate="print"/>
                    <a:srcRect/>
                    <a:stretch>
                      <a:fillRect/>
                    </a:stretch>
                  </pic:blipFill>
                  <pic:spPr bwMode="auto">
                    <a:xfrm>
                      <a:off x="0" y="0"/>
                      <a:ext cx="6116320" cy="5434330"/>
                    </a:xfrm>
                    <a:prstGeom prst="rect">
                      <a:avLst/>
                    </a:prstGeom>
                    <a:noFill/>
                    <a:ln w="9525">
                      <a:noFill/>
                      <a:miter lim="800000"/>
                      <a:headEnd/>
                      <a:tailEnd/>
                    </a:ln>
                  </pic:spPr>
                </pic:pic>
              </a:graphicData>
            </a:graphic>
          </wp:inline>
        </w:drawing>
      </w:r>
    </w:p>
    <w:p w:rsidR="00BB3469" w:rsidRPr="00652B69" w:rsidRDefault="00BB3469" w:rsidP="00BB3469">
      <w:pPr>
        <w:jc w:val="right"/>
        <w:rPr>
          <w:rStyle w:val="Zdraznnjemn"/>
        </w:rPr>
      </w:pPr>
      <w:r w:rsidRPr="00652B69">
        <w:rPr>
          <w:rStyle w:val="Zdraznnjemn"/>
        </w:rPr>
        <w:t>Blokové schéma robota</w:t>
      </w:r>
    </w:p>
    <w:p w:rsidR="00BB3469" w:rsidRDefault="00BB3469" w:rsidP="00BB3469"/>
    <w:p w:rsidR="00BB3469" w:rsidRDefault="00BB3469" w:rsidP="00BB3469">
      <w:r>
        <w:tab/>
        <w:t xml:space="preserve">Jako analogové vstupy jsou využity vývody RA0 a RA1 pro modré odrazové senzory a RA2 pro infračervený dálkoměr. Počítač se k robotovi připojuje pouze při nahrávání programu do procesoru. Za tímto účelem je také nutné propojit PICPROGUSB20A s procesorem pomocí PIC ISP (využívá signály PGC, PGD, VDD, GND a MCLR). </w:t>
      </w:r>
    </w:p>
    <w:p w:rsidR="00931F13" w:rsidRPr="007C4969" w:rsidRDefault="00BB3469" w:rsidP="00BB3469">
      <w:pPr>
        <w:pStyle w:val="Nadpis7"/>
      </w:pPr>
      <w:r>
        <w:tab/>
        <w:t>Všechny vývody krom vývodů RB2, RD7 a RD6 jsou v programu nastaveny jako výstupní. Tyto piny slouží jako digitální vstupy. Piny RC0 a RC1 slouží pro přenos signálu PWM pro řízení rychlosti motorů.</w:t>
      </w:r>
    </w:p>
    <w:p w:rsidR="001E5B1A" w:rsidRDefault="001E5B1A" w:rsidP="001E5B1A">
      <w:pPr>
        <w:pStyle w:val="Nadpis1"/>
      </w:pPr>
      <w:bookmarkStart w:id="2" w:name="_Toc353655499"/>
      <w:r>
        <w:lastRenderedPageBreak/>
        <w:t>ROZBOR PROBLÉMŮ A JEJICH ŘEŠENÍ</w:t>
      </w:r>
      <w:bookmarkEnd w:id="2"/>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r w:rsidR="007F3EE8">
        <w:br/>
      </w:r>
    </w:p>
    <w:p w:rsidR="001E5B1A" w:rsidRDefault="001E5B1A" w:rsidP="001E5B1A">
      <w:pPr>
        <w:pStyle w:val="Nadpis2"/>
      </w:pPr>
      <w:bookmarkStart w:id="3" w:name="_Toc353655500"/>
      <w:r>
        <w:t>NAPÁJENÍ</w:t>
      </w:r>
      <w:bookmarkEnd w:id="3"/>
    </w:p>
    <w:p w:rsidR="001E5B1A" w:rsidRDefault="001E5B1A" w:rsidP="001E5B1A">
      <w:pPr>
        <w:pStyle w:val="Nadpis3"/>
      </w:pPr>
      <w:bookmarkStart w:id="4" w:name="_Toc353655501"/>
      <w:r>
        <w:t>A</w:t>
      </w:r>
      <w:r w:rsidR="009952E0">
        <w:t>KUMULÁTORY</w:t>
      </w:r>
      <w:bookmarkEnd w:id="4"/>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CB4355">
        <w:rPr>
          <w:i/>
        </w:rPr>
        <w:t>dochází k degradaci elektrod</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jehož dokumentace je uvedena v kapitole "</w:t>
      </w:r>
      <w:r w:rsidR="00E62494" w:rsidRPr="00934FA8">
        <w:rPr>
          <w:i/>
        </w:rPr>
        <w:t>Dokumentace navržených modulů</w:t>
      </w:r>
      <w:r w:rsidR="00E62494">
        <w:t>"</w:t>
      </w:r>
      <w:r w:rsidR="005F09EE">
        <w:t>.</w:t>
      </w:r>
      <w:r w:rsidR="007F3EE8">
        <w:br/>
      </w:r>
    </w:p>
    <w:p w:rsidR="00B84FC2" w:rsidRDefault="00B84FC2" w:rsidP="003E5636">
      <w:pPr>
        <w:pStyle w:val="Nadpis3"/>
      </w:pPr>
      <w:bookmarkStart w:id="5" w:name="_Toc353655502"/>
      <w:r>
        <w:t>STABILIZACE NAPĚTÍ</w:t>
      </w:r>
      <w:bookmarkEnd w:id="5"/>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380337" w:rsidP="00D960E6">
      <w:pPr>
        <w:pStyle w:val="Nadpis7"/>
      </w:pPr>
      <w:r>
        <w:rPr>
          <w:noProof/>
          <w:lang w:eastAsia="cs-CZ"/>
        </w:rPr>
        <w:drawing>
          <wp:inline distT="0" distB="0" distL="0" distR="0">
            <wp:extent cx="6116320" cy="2139315"/>
            <wp:effectExtent l="19050" t="0" r="0" b="0"/>
            <wp:docPr id="9" name="obrázek 1"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spinany_zdroj.png"/>
                    <pic:cNvPicPr>
                      <a:picLocks noChangeAspect="1" noChangeArrowheads="1"/>
                    </pic:cNvPicPr>
                  </pic:nvPicPr>
                  <pic:blipFill>
                    <a:blip r:embed="rId12" cstate="print"/>
                    <a:srcRect/>
                    <a:stretch>
                      <a:fillRect/>
                    </a:stretch>
                  </pic:blipFill>
                  <pic:spPr bwMode="auto">
                    <a:xfrm>
                      <a:off x="0" y="0"/>
                      <a:ext cx="6116320" cy="2139315"/>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3"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bookmarkStart w:id="6" w:name="_Toc353655503"/>
      <w:r>
        <w:t>BUZENÍ MOTORŮ</w:t>
      </w:r>
      <w:bookmarkEnd w:id="6"/>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bookmarkStart w:id="7" w:name="_Toc353655504"/>
      <w:r>
        <w:t>STEJNOSMĚRNÉ KOMUTÁTOROVÉ MOTORY</w:t>
      </w:r>
      <w:bookmarkEnd w:id="7"/>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5"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6"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bookmarkStart w:id="8" w:name="_Toc353655505"/>
      <w:r>
        <w:t>H</w:t>
      </w:r>
      <w:r w:rsidR="00672FC1">
        <w:t xml:space="preserve"> </w:t>
      </w:r>
      <w:r>
        <w:t>-</w:t>
      </w:r>
      <w:r w:rsidR="009952E0">
        <w:t xml:space="preserve"> MŮSTKY</w:t>
      </w:r>
      <w:bookmarkEnd w:id="8"/>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7"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S3</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w:t>
      </w:r>
      <w:r w:rsidR="00312007" w:rsidRPr="00C91B57">
        <w:rPr>
          <w:i/>
        </w:rPr>
        <w:t>Dokumentac</w:t>
      </w:r>
      <w:r w:rsidR="00BB56F5" w:rsidRPr="00C91B57">
        <w:rPr>
          <w:i/>
        </w:rPr>
        <w:t>e navržených modulů</w:t>
      </w:r>
      <w:r w:rsidR="00BB56F5">
        <w:t>".</w:t>
      </w:r>
      <w:r w:rsidR="007F3EE8">
        <w:br/>
      </w:r>
    </w:p>
    <w:p w:rsidR="00E26A99" w:rsidRDefault="00E26A99" w:rsidP="00E26A99">
      <w:pPr>
        <w:pStyle w:val="Nadpis3"/>
        <w:rPr>
          <w:sz w:val="24"/>
        </w:rPr>
      </w:pPr>
      <w:bookmarkStart w:id="9" w:name="_Toc353655506"/>
      <w:r>
        <w:lastRenderedPageBreak/>
        <w:t>R</w:t>
      </w:r>
      <w:r w:rsidR="009952E0">
        <w:t>UŠENÍ</w:t>
      </w:r>
      <w:bookmarkEnd w:id="9"/>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47320D" w:rsidP="008C224F">
      <w:pPr>
        <w:pStyle w:val="Nadpis7"/>
        <w:jc w:val="center"/>
      </w:pPr>
      <w:r>
        <w:rPr>
          <w:noProof/>
          <w:lang w:eastAsia="cs-CZ"/>
        </w:rPr>
        <w:drawing>
          <wp:inline distT="0" distB="0" distL="0" distR="0">
            <wp:extent cx="1785620" cy="2329180"/>
            <wp:effectExtent l="19050" t="0" r="5080" b="0"/>
            <wp:docPr id="12" name="obrázek 4"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odruseni.png"/>
                    <pic:cNvPicPr>
                      <a:picLocks noChangeAspect="1" noChangeArrowheads="1"/>
                    </pic:cNvPicPr>
                  </pic:nvPicPr>
                  <pic:blipFill>
                    <a:blip r:embed="rId18" cstate="print"/>
                    <a:srcRect/>
                    <a:stretch>
                      <a:fillRect/>
                    </a:stretch>
                  </pic:blipFill>
                  <pic:spPr bwMode="auto">
                    <a:xfrm>
                      <a:off x="0" y="0"/>
                      <a:ext cx="1785620" cy="2329180"/>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bookmarkStart w:id="10" w:name="_Toc353655507"/>
      <w:r>
        <w:t>SENZORY</w:t>
      </w:r>
      <w:bookmarkEnd w:id="10"/>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rsidR="00BB2FBE">
        <w:br/>
      </w:r>
      <w:r w:rsidR="00BB2FBE">
        <w:tab/>
      </w:r>
      <w:r w:rsidR="00BB2FBE">
        <w:tab/>
      </w:r>
      <w:r w:rsidR="00BB2FBE">
        <w:tab/>
        <w:t xml:space="preserve">infračervený dálkoměr  </w:t>
      </w:r>
      <w:r>
        <w:br/>
      </w:r>
      <w:r>
        <w:tab/>
      </w:r>
      <w:r>
        <w:tab/>
      </w:r>
      <w:r>
        <w:tab/>
      </w:r>
      <w:r w:rsidR="00444CD3">
        <w:t>dva dotykové senzory tvořící nárazník</w:t>
      </w:r>
      <w:r w:rsidR="007F3EE8">
        <w:br/>
      </w:r>
    </w:p>
    <w:p w:rsidR="00207912" w:rsidRDefault="003C535F" w:rsidP="003C535F">
      <w:pPr>
        <w:pStyle w:val="Nadpis3"/>
      </w:pPr>
      <w:bookmarkStart w:id="11" w:name="_Toc353655508"/>
      <w:r>
        <w:t>ŘÁDKOVÝ SNÍMAČ</w:t>
      </w:r>
      <w:bookmarkEnd w:id="11"/>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9"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0"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w:t>
      </w:r>
      <w:r w:rsidRPr="008E407A">
        <w:rPr>
          <w:i/>
        </w:rPr>
        <w:t>Dokumentace navržených modulů</w:t>
      </w:r>
      <w:r w:rsidRPr="00621831">
        <w:t>".</w:t>
      </w:r>
      <w:r w:rsidR="007F3EE8">
        <w:br/>
      </w:r>
    </w:p>
    <w:p w:rsidR="00277162" w:rsidRDefault="0002411B" w:rsidP="0002411B">
      <w:pPr>
        <w:pStyle w:val="Nadpis3"/>
      </w:pPr>
      <w:bookmarkStart w:id="12" w:name="_Toc353655509"/>
      <w:r>
        <w:t>ODRAZOVÝ SENZOR</w:t>
      </w:r>
      <w:bookmarkEnd w:id="12"/>
    </w:p>
    <w:p w:rsidR="00277162" w:rsidRDefault="00B36FFE" w:rsidP="00277162">
      <w:pPr>
        <w:pStyle w:val="Nadpis7"/>
      </w:pPr>
      <w:r>
        <w:tab/>
        <w:t xml:space="preserve">Sice jsem </w:t>
      </w:r>
      <w:r w:rsidR="00277162">
        <w:t>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1"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bookmarkStart w:id="13" w:name="_Toc353655510"/>
      <w:r>
        <w:t>DOTYKOVÝ SENZOR</w:t>
      </w:r>
      <w:bookmarkEnd w:id="13"/>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00E44239">
        <w:rPr>
          <w:i/>
        </w:rPr>
        <w:t>"</w:t>
      </w:r>
      <w:r w:rsidRPr="007A1D7F">
        <w:rPr>
          <w:i/>
        </w:rPr>
        <w:t xml:space="preserve"> Program".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BB2FBE" w:rsidRDefault="00BB2FBE">
      <w:pPr>
        <w:keepLines w:val="0"/>
        <w:suppressAutoHyphens w:val="0"/>
        <w:spacing w:before="0" w:after="0"/>
      </w:pPr>
      <w:r>
        <w:br w:type="page"/>
      </w:r>
    </w:p>
    <w:p w:rsidR="00BB2FBE" w:rsidRDefault="00BB2FBE" w:rsidP="00BB2FBE">
      <w:pPr>
        <w:pStyle w:val="Nadpis3"/>
      </w:pPr>
      <w:bookmarkStart w:id="14" w:name="_Toc353655511"/>
      <w:r>
        <w:lastRenderedPageBreak/>
        <w:t>INFRAČERVENÝ DÁLKOMĚR</w:t>
      </w:r>
      <w:bookmarkEnd w:id="14"/>
    </w:p>
    <w:p w:rsidR="00C15C88" w:rsidRDefault="005414E8" w:rsidP="003A6459">
      <w:pPr>
        <w:pStyle w:val="Nadpis7"/>
      </w:pPr>
      <w:r>
        <w:tab/>
        <w:t>Před robotem se mohou na dráze objevit různé překážky, které je nutné včas detekovat, aby robot nenarazil a nepoškodil se. K tomuto účelu jsem vybral senzor SHARP GP2Y0A21YK.</w:t>
      </w:r>
    </w:p>
    <w:p w:rsidR="003A6459" w:rsidRDefault="00CB0BE9" w:rsidP="003A6459">
      <w:pPr>
        <w:pStyle w:val="Nadpis7"/>
      </w:pPr>
      <w:r>
        <w:rPr>
          <w:noProof/>
          <w:lang w:eastAsia="cs-CZ"/>
        </w:rPr>
        <w:pict>
          <v:group id="_x0000_s2083" style="position:absolute;margin-left:78.75pt;margin-top:28.75pt;width:284.3pt;height:231.3pt;z-index:251702272" coordorigin="2112,3459" coordsize="7180,5715">
            <v:shape id="_x0000_s2077" type="#_x0000_t202" style="position:absolute;left:3573;top:4739;width:1725;height:785;mso-width-relative:margin;mso-height-relative:margin" o:regroupid="1" filled="f" stroked="f">
              <v:textbox style="mso-next-textbox:#_x0000_s2077">
                <w:txbxContent>
                  <w:p w:rsidR="002D2A75" w:rsidRPr="009A77E6" w:rsidRDefault="002D2A75">
                    <w:pPr>
                      <w:rPr>
                        <w:color w:val="FF0000"/>
                      </w:rPr>
                    </w:pPr>
                    <w:r w:rsidRPr="009A77E6">
                      <w:rPr>
                        <w:color w:val="FF0000"/>
                      </w:rPr>
                      <w:t>IR LED</w:t>
                    </w:r>
                  </w:p>
                </w:txbxContent>
              </v:textbox>
            </v:shape>
            <v:shape id="_x0000_s2078" type="#_x0000_t202" style="position:absolute;left:3573;top:6311;width:1930;height:2863;mso-height-percent:200;mso-height-percent:200;mso-width-relative:margin;mso-height-relative:margin" o:regroupid="1" filled="f" stroked="f">
              <v:textbox style="mso-next-textbox:#_x0000_s2078">
                <w:txbxContent>
                  <w:p w:rsidR="002D2A75" w:rsidRPr="009A77E6" w:rsidRDefault="002D2A75" w:rsidP="009A77E6">
                    <w:pPr>
                      <w:rPr>
                        <w:color w:val="0070C0"/>
                      </w:rPr>
                    </w:pPr>
                    <w:r>
                      <w:rPr>
                        <w:color w:val="0070C0"/>
                      </w:rPr>
                      <w:t>CCD řádek</w:t>
                    </w:r>
                  </w:p>
                </w:txbxContent>
              </v:textbox>
            </v:shape>
            <v:group id="_x0000_s2081" style="position:absolute;left:2112;top:3459;width:7180;height:4272" coordorigin="1886,3643" coordsize="7632,4539" o:regroupid="1">
              <v:group id="_x0000_s2076" style="position:absolute;left:2655;top:4303;width:6863;height:3879" coordorigin="2655,4303" coordsize="6863,3879">
                <v:group id="_x0000_s2071" style="position:absolute;left:2655;top:5329;width:784;height:1696" coordorigin="2655,5329" coordsize="784,1696">
                  <v:oval id="_x0000_s2069" style="position:absolute;left:3091;top:5489;width:348;height:348" fillcolor="red" strokecolor="black [3213]"/>
                  <v:oval id="_x0000_s2070" style="position:absolute;left:3091;top:6494;width:348;height:348" fillcolor="#548dd4 [1951]" strokecolor="black [3213]"/>
                  <v:rect id="_x0000_s2068" style="position:absolute;left:2655;top:5329;width:605;height:1696" fillcolor="black [3213]" strokecolor="black [3213]"/>
                </v:group>
                <v:rect id="_x0000_s2073" style="position:absolute;left:7470;top:4303;width:2048;height:3879" fillcolor="#938953 [1614]" strokecolor="black [3213]"/>
                <v:shapetype id="_x0000_t32" coordsize="21600,21600" o:spt="32" o:oned="t" path="m,l21600,21600e" filled="f">
                  <v:path arrowok="t" fillok="f" o:connecttype="none"/>
                  <o:lock v:ext="edit" shapetype="t"/>
                </v:shapetype>
                <v:shape id="_x0000_s2074" type="#_x0000_t32" style="position:absolute;left:3439;top:5663;width:4031;height:548" o:connectortype="straight" strokecolor="#c0504d [3205]" strokeweight="1pt">
                  <v:stroke dashstyle="dash" endarrow="block"/>
                  <v:shadow color="#868686"/>
                </v:shape>
                <v:shape id="_x0000_s2075" type="#_x0000_t32" style="position:absolute;left:3439;top:6211;width:4031;height:462;flip:x" o:connectortype="straight" strokecolor="#c0504d [3205]" strokeweight="1pt">
                  <v:stroke dashstyle="dash" endarrow="block"/>
                  <v:shadow color="#868686"/>
                </v:shape>
              </v:group>
              <v:shape id="_x0000_s2079" type="#_x0000_t202" style="position:absolute;left:7470;top:3643;width:2048;height:660;mso-height-percent:200;mso-height-percent:200;mso-width-relative:margin;mso-height-relative:margin" filled="f" stroked="f">
                <v:textbox style="mso-next-textbox:#_x0000_s2079">
                  <w:txbxContent>
                    <w:p w:rsidR="002D2A75" w:rsidRPr="009A77E6" w:rsidRDefault="002D2A75" w:rsidP="009A77E6">
                      <w:pPr>
                        <w:jc w:val="center"/>
                        <w:rPr>
                          <w:color w:val="000000" w:themeColor="text1"/>
                        </w:rPr>
                      </w:pPr>
                      <w:r w:rsidRPr="009A77E6">
                        <w:rPr>
                          <w:color w:val="000000" w:themeColor="text1"/>
                        </w:rPr>
                        <w:t>Překážka</w:t>
                      </w:r>
                    </w:p>
                  </w:txbxContent>
                </v:textbox>
              </v:shape>
              <v:shape id="_x0000_s2080" type="#_x0000_t202" style="position:absolute;left:1886;top:4669;width:2048;height:660;mso-height-percent:200;mso-height-percent:200;mso-width-relative:margin;mso-height-relative:margin" filled="f" stroked="f">
                <v:textbox style="mso-next-textbox:#_x0000_s2080">
                  <w:txbxContent>
                    <w:p w:rsidR="002D2A75" w:rsidRPr="009A77E6" w:rsidRDefault="002D2A75" w:rsidP="009A77E6">
                      <w:pPr>
                        <w:jc w:val="center"/>
                        <w:rPr>
                          <w:color w:val="000000" w:themeColor="text1"/>
                        </w:rPr>
                      </w:pPr>
                      <w:r>
                        <w:rPr>
                          <w:color w:val="000000" w:themeColor="text1"/>
                        </w:rPr>
                        <w:t>SHARP</w:t>
                      </w:r>
                    </w:p>
                  </w:txbxContent>
                </v:textbox>
              </v:shape>
            </v:group>
          </v:group>
        </w:pict>
      </w:r>
      <w:r w:rsidR="003A6459">
        <w:tab/>
        <w:t>Senzor se skládá z infračerve</w:t>
      </w:r>
      <w:r w:rsidR="00BF2EB9">
        <w:t>né</w:t>
      </w:r>
      <w:r w:rsidR="003A6459">
        <w:t xml:space="preserve"> LED diody, </w:t>
      </w:r>
      <w:r w:rsidR="009B3E49">
        <w:t>CCD řádky</w:t>
      </w:r>
      <w:r w:rsidR="003A6459">
        <w:t xml:space="preserve"> a řídící</w:t>
      </w:r>
      <w:r w:rsidR="009B3E49">
        <w:t xml:space="preserve"> a vyhodnocovací</w:t>
      </w:r>
      <w:r w:rsidR="003A6459">
        <w:t xml:space="preserve"> logiky. Infračervená dioda slouží jako vysílač infračervených paprsků, které se poté odrážejí od překážky a dopadají na </w:t>
      </w:r>
      <w:r w:rsidR="009B3E49">
        <w:t>CCD řádku</w:t>
      </w:r>
      <w:r w:rsidR="003A6459">
        <w:t>, jak je znázorněno na obrázku</w:t>
      </w:r>
      <w:r w:rsidR="000555A1">
        <w:t xml:space="preserve"> níže</w:t>
      </w:r>
      <w:r w:rsidR="003A6459">
        <w:t>.</w:t>
      </w:r>
    </w:p>
    <w:p w:rsidR="000D6D30" w:rsidRDefault="000D6D30" w:rsidP="000D6D30"/>
    <w:p w:rsidR="000D6D30" w:rsidRDefault="000D6D30" w:rsidP="000D6D30"/>
    <w:p w:rsidR="000D6D30" w:rsidRDefault="000D6D30" w:rsidP="000D6D30"/>
    <w:p w:rsidR="000D6D30" w:rsidRDefault="000D6D30" w:rsidP="000D6D30"/>
    <w:p w:rsidR="000D6D30" w:rsidRDefault="000D6D30" w:rsidP="000D6D30"/>
    <w:p w:rsidR="000D6D30" w:rsidRPr="000D6D30" w:rsidRDefault="000D6D30" w:rsidP="000D6D30"/>
    <w:p w:rsidR="008B411C" w:rsidRDefault="008B411C" w:rsidP="008B411C">
      <w:pPr>
        <w:jc w:val="center"/>
      </w:pPr>
    </w:p>
    <w:p w:rsidR="003A6459" w:rsidRDefault="00BF2EB9" w:rsidP="003A6459">
      <w:pPr>
        <w:pStyle w:val="Nadpis7"/>
      </w:pPr>
      <w:r>
        <w:tab/>
      </w:r>
    </w:p>
    <w:p w:rsidR="001D3EF0" w:rsidRDefault="000D6D30" w:rsidP="001224E4">
      <w:pPr>
        <w:pStyle w:val="Nadpis7"/>
      </w:pPr>
      <w:r>
        <w:tab/>
      </w:r>
      <w:r w:rsidR="009B3E49">
        <w:t>Vyhodnocovací logika poté na základě triangulace přepočte změřenou vzdálenost na napětí.</w:t>
      </w:r>
      <w:r w:rsidR="001551BA">
        <w:t xml:space="preserve"> </w:t>
      </w:r>
      <w:r w:rsidR="001D3EF0">
        <w:t>Proto má senzor pouze tři vývody, z nichž dva jsou napájecí a třetí je analogový, kde výstupní napětí odpovídá vzdálenosti překážky</w:t>
      </w:r>
      <w:r w:rsidR="008F348A">
        <w:t xml:space="preserve"> a pohybuje se v mezích </w:t>
      </w:r>
      <w:r w:rsidR="00026004">
        <w:t xml:space="preserve">0 </w:t>
      </w:r>
      <w:r w:rsidR="008A286A">
        <w:t>- 3,3 V. Závislost výstupního napětí není lineární, ale má tvar exponenciály.</w:t>
      </w:r>
      <w:r w:rsidR="001D3EF0">
        <w:t xml:space="preserve"> </w:t>
      </w:r>
    </w:p>
    <w:p w:rsidR="00E42EFB" w:rsidRPr="00E42EFB" w:rsidRDefault="00E42EFB" w:rsidP="00E42EFB">
      <w:pPr>
        <w:jc w:val="center"/>
      </w:pPr>
      <w:r>
        <w:rPr>
          <w:noProof/>
          <w:lang w:eastAsia="cs-CZ"/>
        </w:rPr>
        <w:drawing>
          <wp:inline distT="0" distB="0" distL="0" distR="0">
            <wp:extent cx="3336626" cy="4014266"/>
            <wp:effectExtent l="19050" t="0" r="0" b="0"/>
            <wp:docPr id="26"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3337895" cy="4015792"/>
                    </a:xfrm>
                    <a:prstGeom prst="rect">
                      <a:avLst/>
                    </a:prstGeom>
                    <a:noFill/>
                    <a:ln w="9525">
                      <a:noFill/>
                      <a:miter lim="800000"/>
                      <a:headEnd/>
                      <a:tailEnd/>
                    </a:ln>
                  </pic:spPr>
                </pic:pic>
              </a:graphicData>
            </a:graphic>
          </wp:inline>
        </w:drawing>
      </w:r>
    </w:p>
    <w:p w:rsidR="000D6D30" w:rsidRDefault="001D3EF0" w:rsidP="001224E4">
      <w:pPr>
        <w:pStyle w:val="Nadpis7"/>
      </w:pPr>
      <w:r>
        <w:tab/>
        <w:t xml:space="preserve">Výrobce udává, že se senzorem lze měřit ve vzdálenosti 4 - 30 cm, ale praktické pokusy ukázaly, že vzdálenost, kde senzor </w:t>
      </w:r>
      <w:r w:rsidR="00696F72">
        <w:t xml:space="preserve">pro naše účely </w:t>
      </w:r>
      <w:r>
        <w:t>ještě spolehlivě měří, je přibližně dvojnásobná</w:t>
      </w:r>
      <w:r w:rsidR="00C254F6">
        <w:t xml:space="preserve"> (50 - 60 cm</w:t>
      </w:r>
      <w:r w:rsidR="00696F72">
        <w:t>)</w:t>
      </w:r>
      <w:r w:rsidR="00E42EFB">
        <w:t>.</w:t>
      </w:r>
      <w:r w:rsidR="00A92B1F">
        <w:br w:type="page"/>
      </w:r>
    </w:p>
    <w:p w:rsidR="00E43F38" w:rsidRPr="00E43703" w:rsidRDefault="00E43F38" w:rsidP="00A92B1F">
      <w:pPr>
        <w:pStyle w:val="Nadpis2"/>
      </w:pPr>
      <w:r w:rsidRPr="00E43703">
        <w:lastRenderedPageBreak/>
        <w:t xml:space="preserve"> </w:t>
      </w:r>
      <w:bookmarkStart w:id="15" w:name="_Toc353655512"/>
      <w:r w:rsidRPr="00E43703">
        <w:t>VÝBĚR PROCESORU</w:t>
      </w:r>
      <w:bookmarkEnd w:id="15"/>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A71B85">
        <w:t>.</w:t>
      </w:r>
      <w:r>
        <w:t xml:space="preserve"> Nakonec jsem zvolil procesor PIC16F887, protože k němu vlastním kvalitní vývojové prostředí PCW PICC </w:t>
      </w:r>
      <w:proofErr w:type="spellStart"/>
      <w:r>
        <w:t>Compile</w:t>
      </w:r>
      <w:r w:rsidR="00A71B85">
        <w:t>r</w:t>
      </w:r>
      <w:proofErr w:type="spellEnd"/>
      <w:r w:rsidR="00A71B85">
        <w:t>, jemuž nemůže žádné z vývojových</w:t>
      </w:r>
      <w:r>
        <w:t xml:space="preserv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E43F38">
        <w:t xml:space="preserve">, který lze pomocí modulu procesoru a USB/RS232 převodníku lehce realizovat. Poté by se procesor mohl programovat v jazyce </w:t>
      </w:r>
      <w:proofErr w:type="spellStart"/>
      <w:r w:rsidR="00E43F38">
        <w:t>Wi</w:t>
      </w:r>
      <w:r w:rsidR="00BB2068">
        <w:t>ring</w:t>
      </w:r>
      <w:proofErr w:type="spellEnd"/>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bookmarkStart w:id="16" w:name="_Toc353655513"/>
      <w:r w:rsidRPr="005344E5">
        <w:t>PROCESOR PIC16F887</w:t>
      </w:r>
      <w:bookmarkEnd w:id="16"/>
    </w:p>
    <w:p w:rsidR="00952BD0" w:rsidRDefault="00661A07" w:rsidP="0050232A">
      <w:pPr>
        <w:pStyle w:val="Nadpis7"/>
      </w:pPr>
      <w:r>
        <w:tab/>
        <w:t>Procesor PIC16F</w:t>
      </w:r>
      <w:r w:rsidR="00952BD0">
        <w:t>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rsidR="00952BD0">
        <w:t>přibližně</w:t>
      </w:r>
      <w:r w:rsidR="00EC0B13">
        <w:t xml:space="preserve"> na</w:t>
      </w:r>
      <w:r w:rsidR="00952BD0">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272815" w:rsidRDefault="00272815" w:rsidP="00272815">
      <w:r>
        <w:br w:type="page"/>
      </w:r>
    </w:p>
    <w:p w:rsidR="00272815" w:rsidRDefault="00D20318" w:rsidP="00272815">
      <w:pPr>
        <w:pStyle w:val="Nadpis1"/>
      </w:pPr>
      <w:bookmarkStart w:id="17" w:name="_Toc353655514"/>
      <w:r>
        <w:lastRenderedPageBreak/>
        <w:t>ŘÍDÍCÍ PROGRAM</w:t>
      </w:r>
      <w:bookmarkEnd w:id="17"/>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bookmarkStart w:id="18" w:name="_Toc353655515"/>
      <w:r>
        <w:t>PROCESNÍ</w:t>
      </w:r>
      <w:r w:rsidR="00FE2D2A">
        <w:t xml:space="preserve"> DIAGRAM</w:t>
      </w:r>
      <w:bookmarkEnd w:id="18"/>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3"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7F6EAE" w:rsidRDefault="004A5FE1" w:rsidP="004A5FE1">
      <w:pPr>
        <w:pStyle w:val="Nadpis7"/>
      </w:pPr>
      <w:r>
        <w:lastRenderedPageBreak/>
        <w:tab/>
      </w:r>
      <w:r w:rsidR="007F6EAE">
        <w:t>Při nastavení se povolují interní AD převodníky a definují analogové vstupy. Dále se nastavují časovače a režim CCP jednotky umožňující generování PWM signálu pro motory. Zakazuje se zde použití komunikace přes SPI a použití interních komparátorů. Po sdělení všech údajů procesoru se provádí reset a nastavení optického řádkového senzoru, vypnou se oba motory a zhasnou indikační diody. Poté robot pípne a pošle zprávu po RS232.</w:t>
      </w:r>
    </w:p>
    <w:p w:rsidR="000056FF" w:rsidRDefault="007F6EAE" w:rsidP="004A5FE1">
      <w:pPr>
        <w:pStyle w:val="Nadpis7"/>
      </w:pPr>
      <w:r>
        <w:tab/>
      </w:r>
      <w:r w:rsidR="004A5FE1">
        <w:t xml:space="preserve">Prvním </w:t>
      </w:r>
      <w:r w:rsidR="005029BE">
        <w:t xml:space="preserve">režimem </w:t>
      </w:r>
      <w:r w:rsidR="004A5FE1">
        <w:t>je di</w:t>
      </w:r>
      <w:r w:rsidR="005029BE">
        <w:t>agnostika, která se vyvolá</w:t>
      </w:r>
      <w:r w:rsidR="004A5FE1">
        <w:t xml:space="preserve"> stisknutím levého </w:t>
      </w:r>
      <w:proofErr w:type="spellStart"/>
      <w:r w:rsidR="004A5FE1">
        <w:t>nárazníčku</w:t>
      </w:r>
      <w:proofErr w:type="spellEnd"/>
      <w:r w:rsidR="004A5FE1">
        <w:t>. V tomto režimu procesor čte údaje ze senzorů</w:t>
      </w:r>
      <w:r w:rsidR="00402552">
        <w:t>, vyhodnocuje pozici čáry</w:t>
      </w:r>
      <w:r w:rsidR="004A5FE1">
        <w:t xml:space="preserve"> a</w:t>
      </w:r>
      <w:r w:rsidR="00402552">
        <w:t xml:space="preserve"> hodnoty</w:t>
      </w:r>
      <w:r w:rsidR="004A5FE1">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bookmarkStart w:id="19" w:name="_Toc353655516"/>
      <w:r>
        <w:t>POPIS PROGRAMU</w:t>
      </w:r>
      <w:bookmarkEnd w:id="19"/>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bookmarkStart w:id="20" w:name="_Toc353655517"/>
      <w:r>
        <w:t>INDIKACE</w:t>
      </w:r>
      <w:bookmarkEnd w:id="20"/>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CB0BE9" w:rsidP="00610869">
      <w:pPr>
        <w:pStyle w:val="Nadpis7"/>
      </w:pPr>
      <w:r w:rsidRPr="00CB0BE9">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next-textbox:#_x0000_s2053;mso-fit-shape-to-text:t">
              <w:txbxContent>
                <w:p w:rsidR="002D2A75" w:rsidRPr="00B765FB" w:rsidRDefault="002D2A75"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7F6EAE" w:rsidRDefault="007F6EAE">
      <w:pPr>
        <w:keepLines w:val="0"/>
        <w:suppressAutoHyphens w:val="0"/>
        <w:spacing w:before="0" w:after="0"/>
        <w:rPr>
          <w:color w:val="808080" w:themeColor="background1" w:themeShade="80"/>
        </w:rPr>
      </w:pPr>
      <w:r>
        <w:rPr>
          <w:color w:val="808080" w:themeColor="background1" w:themeShade="80"/>
        </w:rPr>
        <w:br w:type="page"/>
      </w:r>
    </w:p>
    <w:p w:rsidR="00D73054" w:rsidRPr="0011364E" w:rsidRDefault="00B0765F" w:rsidP="0011364E">
      <w:pPr>
        <w:pStyle w:val="Nadpis7"/>
      </w:pPr>
      <w:proofErr w:type="spellStart"/>
      <w:r w:rsidRPr="0011364E">
        <w:rPr>
          <w:rFonts w:ascii="Arial" w:hAnsi="Arial" w:cs="Arial"/>
          <w:b/>
        </w:rPr>
        <w:lastRenderedPageBreak/>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CB0BE9" w:rsidP="005C346A">
      <w:r w:rsidRPr="00CB0BE9">
        <w:rPr>
          <w:noProof/>
          <w:color w:val="808080" w:themeColor="background1" w:themeShade="80"/>
          <w:lang w:eastAsia="cs-CZ"/>
        </w:rPr>
        <w:pict>
          <v:shape id="_x0000_s2055" type="#_x0000_t202" style="position:absolute;margin-left:-1.55pt;margin-top:-18.9pt;width:495.4pt;height:148.7pt;z-index:251665408;mso-width-relative:margin;mso-height-relative:margin" stroked="f">
            <v:textbox style="mso-next-textbox:#_x0000_s2055">
              <w:txbxContent>
                <w:p w:rsidR="002D2A75" w:rsidRPr="00B765FB" w:rsidRDefault="002D2A75"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bookmarkStart w:id="21" w:name="_Toc353655518"/>
      <w:r>
        <w:t>ŘÍZENÍ MOTORŮ</w:t>
      </w:r>
      <w:bookmarkEnd w:id="21"/>
    </w:p>
    <w:p w:rsidR="00B765FB" w:rsidRDefault="00CB0BE9" w:rsidP="00EE0BD6">
      <w:pPr>
        <w:pStyle w:val="Nadpis7"/>
      </w:pPr>
      <w:r>
        <w:rPr>
          <w:noProof/>
          <w:lang w:eastAsia="en-US"/>
        </w:rPr>
        <w:pict>
          <v:shape id="_x0000_s2052" type="#_x0000_t202" style="position:absolute;margin-left:-1.55pt;margin-top:65.6pt;width:404.65pt;height:296.15pt;z-index:251662336;mso-width-relative:margin;mso-height-relative:margin" filled="f" stroked="f">
            <v:textbox style="mso-next-textbox:#_x0000_s2052">
              <w:txbxContent>
                <w:p w:rsidR="002D2A75" w:rsidRPr="00B765FB" w:rsidRDefault="002D2A75"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p>
                <w:p w:rsidR="002D2A75" w:rsidRPr="00B765FB" w:rsidRDefault="002D2A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p>
                <w:p w:rsidR="002D2A75" w:rsidRPr="00B765FB" w:rsidRDefault="002D2A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p>
                <w:p w:rsidR="002D2A75" w:rsidRPr="00B765FB" w:rsidRDefault="002D2A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p>
                <w:p w:rsidR="002D2A75" w:rsidRPr="00B765FB" w:rsidRDefault="002D2A75" w:rsidP="00864B81">
                  <w:pPr>
                    <w:keepLines w:val="0"/>
                    <w:suppressAutoHyphens w:val="0"/>
                    <w:spacing w:before="0" w:after="0"/>
                    <w:rPr>
                      <w:sz w:val="20"/>
                    </w:rPr>
                  </w:pPr>
                  <w:r w:rsidRPr="00B765FB">
                    <w:rPr>
                      <w:rFonts w:ascii="Consolas" w:hAnsi="Consolas" w:cs="Consolas"/>
                      <w:sz w:val="18"/>
                    </w:rPr>
                    <w:br w:type="page"/>
                  </w:r>
                </w:p>
                <w:p w:rsidR="002D2A75" w:rsidRDefault="002D2A75"/>
              </w:txbxContent>
            </v:textbox>
          </v:shape>
        </w:pict>
      </w:r>
      <w:r w:rsidR="0067397B">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r>
        <w:t xml:space="preserve">Krom těchto čtyř funkcí jsou nadefinovány i funkce </w:t>
      </w:r>
      <w:r w:rsidRPr="00F438B5">
        <w:rPr>
          <w:i/>
        </w:rPr>
        <w:t>l_motor_</w:t>
      </w:r>
      <w:proofErr w:type="spellStart"/>
      <w:r w:rsidRPr="00F438B5">
        <w:rPr>
          <w:i/>
        </w:rPr>
        <w:t>off</w:t>
      </w:r>
      <w:proofErr w:type="spellEnd"/>
      <w:r w:rsidRPr="00F438B5">
        <w:rPr>
          <w:i/>
        </w:rPr>
        <w:t>()</w:t>
      </w:r>
      <w:r>
        <w:t xml:space="preserve"> a </w:t>
      </w:r>
      <w:r w:rsidRPr="00F438B5">
        <w:rPr>
          <w:i/>
        </w:rPr>
        <w:t>r_motor_</w:t>
      </w:r>
      <w:proofErr w:type="spellStart"/>
      <w:r w:rsidRPr="00F438B5">
        <w:rPr>
          <w:i/>
        </w:rPr>
        <w:t>off</w:t>
      </w:r>
      <w:proofErr w:type="spellEnd"/>
      <w:r w:rsidRPr="00F438B5">
        <w:rPr>
          <w:i/>
        </w:rPr>
        <w:t>()</w:t>
      </w:r>
      <w:r>
        <w:t>. Ty nastaví všechny řídící signály do hodnoty logické 0 (včetně PWM), čímž se zajistí zastavení motorů.</w:t>
      </w:r>
      <w:r w:rsidR="00731D15">
        <w:br w:type="page"/>
      </w:r>
    </w:p>
    <w:p w:rsidR="001D5892" w:rsidRDefault="00F71FCD" w:rsidP="00723605">
      <w:pPr>
        <w:pStyle w:val="Nadpis3"/>
      </w:pPr>
      <w:bookmarkStart w:id="22" w:name="_Toc353655519"/>
      <w:r>
        <w:lastRenderedPageBreak/>
        <w:t>ČTENÍ ANALOGOVÝCH SENZORŮ</w:t>
      </w:r>
      <w:bookmarkEnd w:id="22"/>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CB0BE9"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next-textbox:#_x0000_s2057;mso-fit-shape-to-text:t">
              <w:txbxContent>
                <w:p w:rsidR="002D2A75" w:rsidRPr="00100D15" w:rsidRDefault="002D2A75"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CB0BE9"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style="mso-next-textbox:#_x0000_s2056">
              <w:txbxContent>
                <w:p w:rsidR="002D2A75" w:rsidRPr="00B9346D" w:rsidRDefault="002D2A75"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bookmarkStart w:id="23" w:name="_Toc353655520"/>
      <w:r>
        <w:t>PRÁCE S</w:t>
      </w:r>
      <w:r w:rsidR="00F816CC">
        <w:t xml:space="preserve"> OPTICKÝM</w:t>
      </w:r>
      <w:r>
        <w:t xml:space="preserve"> ŘÁDKOVÝM SNÍMAČEM</w:t>
      </w:r>
      <w:bookmarkEnd w:id="23"/>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CB0BE9"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next-textbox:#_x0000_s2058;mso-fit-shape-to-text:t">
              <w:txbxContent>
                <w:p w:rsidR="002D2A75" w:rsidRPr="00BF2FDF" w:rsidRDefault="002D2A75"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CB0BE9"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2D2A75" w:rsidRPr="007A6B19" w:rsidRDefault="002D2A75"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CB0BE9">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next-textbox:#_x0000_s2060;mso-fit-shape-to-text:t">
              <w:txbxContent>
                <w:p w:rsidR="002D2A75" w:rsidRPr="00742070" w:rsidRDefault="002D2A75"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2D2A75" w:rsidRPr="00742070" w:rsidRDefault="002D2A75"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CB0BE9"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2D2A75" w:rsidRPr="00570479" w:rsidRDefault="002D2A75"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(MAIN_RESET);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(SET_MODE_RG);</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(CLEAR_MODE_RG);</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CB0BE9" w:rsidP="008D1EDD">
      <w:pPr>
        <w:pStyle w:val="Nadpis7"/>
      </w:pPr>
      <w:r>
        <w:rPr>
          <w:noProof/>
          <w:lang w:eastAsia="cs-CZ"/>
        </w:rPr>
        <w:pict>
          <v:shape id="_x0000_s2062" type="#_x0000_t202" style="position:absolute;margin-left:2.4pt;margin-top:79.5pt;width:453.15pt;height:176.1pt;z-index:251676672;mso-width-relative:margin;mso-height-relative:margin" filled="f" stroked="f">
            <v:textbox style="mso-next-textbox:#_x0000_s2062">
              <w:txbxContent>
                <w:p w:rsidR="002D2A75" w:rsidRPr="0087244F" w:rsidRDefault="002D2A75"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(LEFT_OFFSET);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(LEFT_GAIN);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(MID_OFFSET);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(MID_GAIN);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(RIGHT_OFFSET);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(RIGHT_GAIN);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w:t>
                  </w:r>
                </w:p>
              </w:txbxContent>
            </v:textbox>
          </v:shape>
        </w:pict>
      </w:r>
      <w:r w:rsidR="008D1EDD">
        <w:tab/>
        <w:t xml:space="preserve">Tato funkce se v programu volá pouze v nastavovací části, neboť pro mé účely není potřeba při běhu programu </w:t>
      </w:r>
      <w:r w:rsidR="00617D30">
        <w:t>měnit nastavení senzoru</w:t>
      </w:r>
      <w:r w:rsidR="008D1EDD">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373AA" w:rsidP="000360FC"/>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CB0BE9" w:rsidP="005D50B6">
      <w:r>
        <w:rPr>
          <w:noProof/>
          <w:lang w:eastAsia="cs-CZ"/>
        </w:rPr>
        <w:pict>
          <v:shape id="_x0000_s2063" type="#_x0000_t202" style="position:absolute;margin-left:-2.5pt;margin-top:-.2pt;width:368.05pt;height:89.25pt;z-index:251677696;mso-width-relative:margin;mso-height-relative:margin" filled="f" stroked="f">
            <v:textbox style="mso-next-textbox:#_x0000_s2063">
              <w:txbxContent>
                <w:p w:rsidR="002D2A75" w:rsidRPr="00980929" w:rsidRDefault="002D2A75"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(START_INT);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(STOP_INT);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ale tím by jsme se v podstatě ochudili o šest senzorů, představíme-li si řádku jako 10</w:t>
      </w:r>
      <w:r w:rsidR="007B1134">
        <w:t>2</w:t>
      </w:r>
      <w:r>
        <w:t xml:space="preserve"> bodových senzorů.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CB0BE9"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next-textbox:#_x0000_s2064;mso-fit-shape-to-text:t">
              <w:txbxContent>
                <w:p w:rsidR="002D2A75" w:rsidRPr="00A50860" w:rsidRDefault="002D2A75"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(READOUT);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2D2A75" w:rsidRPr="00A50860" w:rsidRDefault="002D2A75"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2D2A75" w:rsidRPr="00A50860" w:rsidRDefault="002D2A75"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bookmarkStart w:id="24" w:name="_Toc353655521"/>
      <w:r>
        <w:t>V</w:t>
      </w:r>
      <w:r w:rsidR="0018038F">
        <w:t>Y</w:t>
      </w:r>
      <w:r w:rsidR="00C46D86">
        <w:t>HODNOCENÍ</w:t>
      </w:r>
      <w:bookmarkEnd w:id="24"/>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CB0BE9"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next-textbox:#_x0000_s2066;mso-fit-shape-to-text:t">
              <w:txbxContent>
                <w:p w:rsidR="002D2A75" w:rsidRPr="00E823D2" w:rsidRDefault="002D2A75"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bookmarkStart w:id="25" w:name="_Toc353655522"/>
      <w:r>
        <w:lastRenderedPageBreak/>
        <w:t>ŘÍDÍCÍ ČÁST PROGRAMU</w:t>
      </w:r>
      <w:r w:rsidR="00A03EE3">
        <w:t xml:space="preserve"> A DIAGNOSTIKA</w:t>
      </w:r>
      <w:bookmarkEnd w:id="25"/>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r w:rsidR="00987768">
        <w:t>"</w:t>
      </w:r>
      <w:r w:rsidR="00987768" w:rsidRPr="00987768">
        <w:rPr>
          <w:i/>
        </w:rPr>
        <w:t>Vývojový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6A1A8F"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w:t>
      </w:r>
      <w:proofErr w:type="spellStart"/>
      <w:r w:rsidR="00C65CAC" w:rsidRPr="00C65CAC">
        <w:rPr>
          <w:i/>
        </w:rPr>
        <w:t>reg</w:t>
      </w:r>
      <w:proofErr w:type="spellEnd"/>
      <w:r w:rsidR="00C65CAC" w:rsidRPr="00C65CAC">
        <w:rPr>
          <w:i/>
        </w:rPr>
        <w:t>_</w:t>
      </w:r>
      <w:proofErr w:type="spellStart"/>
      <w:r w:rsidR="00C65CAC" w:rsidRPr="00C65CAC">
        <w:rPr>
          <w:i/>
        </w:rPr>
        <w:t>out</w:t>
      </w:r>
      <w:proofErr w:type="spellEnd"/>
      <w:r w:rsidR="00C65CAC">
        <w:t xml:space="preserve"> </w:t>
      </w:r>
      <w:r w:rsidR="004F03F4">
        <w:t xml:space="preserve">absolutní hodnotu, tedy nerozlišuje rozdíl mezi regulací, pokud je čára v levé nebo v pravé polovině řádkového senzoru. Tento způsob se ukázal jako výhodnější. </w:t>
      </w:r>
    </w:p>
    <w:p w:rsidR="004F03F4" w:rsidRDefault="006A1A8F" w:rsidP="003E6A97">
      <w:pPr>
        <w:pStyle w:val="Nadpis7"/>
      </w:pPr>
      <w:r>
        <w:tab/>
      </w:r>
      <w:r w:rsidR="004F03F4">
        <w:t>Pro nastavení motorů je proto nutné reagovat i na pozici čáry</w:t>
      </w:r>
      <w:r w:rsidR="00FA34CE">
        <w:t>.</w:t>
      </w:r>
      <w:r w:rsidR="00C65CAC">
        <w:t xml:space="preserve"> </w:t>
      </w:r>
      <w:r w:rsidR="00FA34CE">
        <w:t>P</w:t>
      </w:r>
      <w:r w:rsidR="00C65CAC">
        <w:t>okud se čára bude nacházet vlevo, musí pravý motor mít vyšší otáčky a naopak, pokud čára bude napravo, musí mít vyšší otáčky levý motor</w:t>
      </w:r>
      <w:r w:rsidR="004F03F4">
        <w:t xml:space="preserve">. To se zajistí porovnáním polohy čáry s konstantou 50, která odpovídá středu. </w:t>
      </w:r>
    </w:p>
    <w:p w:rsidR="0004284E" w:rsidRDefault="0004284E" w:rsidP="00404E56">
      <w:pPr>
        <w:pStyle w:val="Nadpis7"/>
      </w:pPr>
      <w:r>
        <w:tab/>
        <w:t>Bodové senzory, které jsou nasvíceny modře, se aktivují až v případě, že se několikrát po sobě po vyhodnocení polohy z optického řádkovéh</w:t>
      </w:r>
      <w:r w:rsidR="006A1A8F">
        <w:t>o senzoru vrátila hodnota 0, která</w:t>
      </w:r>
      <w:r>
        <w:t xml:space="preserve">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Default="0004284E" w:rsidP="00404E56">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6A1A8F" w:rsidRDefault="00781255" w:rsidP="00404E56">
      <w:pPr>
        <w:pStyle w:val="Nadpis7"/>
      </w:pPr>
      <w:r>
        <w:tab/>
        <w:t xml:space="preserve">Pokud však robot </w:t>
      </w:r>
      <w:r w:rsidR="006A1A8F">
        <w:t xml:space="preserve">dálkoměrem </w:t>
      </w:r>
      <w:r>
        <w:t xml:space="preserve">zachytí překážku, mikroprocesor bude ignorovat všechny ostatní senzory a motory zastaví. Poté začne překážku objíždět. </w:t>
      </w:r>
      <w:r w:rsidR="00404E56">
        <w:t xml:space="preserve">Vzhledem k tomu, že je robot konstruován tak, aby vyhovoval pravidlům soutěže </w:t>
      </w:r>
      <w:proofErr w:type="spellStart"/>
      <w:r w:rsidR="00404E56">
        <w:t>Istrobot</w:t>
      </w:r>
      <w:proofErr w:type="spellEnd"/>
      <w:r w:rsidR="00404E56">
        <w:t>, předpokládá se jako překážka cihla. Samotné objíždění je udělané velmi jednoduše.</w:t>
      </w:r>
      <w:r w:rsidR="006A1A8F">
        <w:t xml:space="preserve"> </w:t>
      </w:r>
    </w:p>
    <w:p w:rsidR="00781255" w:rsidRPr="00781255" w:rsidRDefault="006A1A8F" w:rsidP="00404E56">
      <w:pPr>
        <w:pStyle w:val="Nadpis7"/>
      </w:pPr>
      <w:r>
        <w:tab/>
        <w:t>Nastaví se rychlost motorů a čas, po který tak má být. Výsledný program poté vypadá tak, že se robot otočí doprava o 90°, popojede kousek rovně, otočí se o 90° doleva, popojede rovně, otočí se o 90° doleva a poté jede tak dlouho rovně, dokud nenarazí opět na čáru</w:t>
      </w:r>
      <w:r w:rsidR="00730275">
        <w:t>, při jejímž zaznamenání jede doprava. Tím se zajistí, aby se náhodně neotočil doleva a nenarazil na překážku nebo se nezačal vracet v protisměru.</w:t>
      </w:r>
    </w:p>
    <w:p w:rsidR="00987768" w:rsidRPr="00987768" w:rsidRDefault="00987768" w:rsidP="00987768"/>
    <w:p w:rsidR="00347986" w:rsidRDefault="00347986" w:rsidP="00347986">
      <w:r>
        <w:br w:type="page"/>
      </w:r>
    </w:p>
    <w:p w:rsidR="00414406" w:rsidRDefault="00414406" w:rsidP="00414406">
      <w:pPr>
        <w:pStyle w:val="Nadpis1"/>
      </w:pPr>
      <w:bookmarkStart w:id="26" w:name="_Toc353655523"/>
      <w:r>
        <w:lastRenderedPageBreak/>
        <w:t>KONSTRUKCE</w:t>
      </w:r>
      <w:bookmarkEnd w:id="26"/>
    </w:p>
    <w:p w:rsidR="0012370E" w:rsidRPr="0012370E" w:rsidRDefault="0012370E" w:rsidP="0012370E">
      <w:pPr>
        <w:pStyle w:val="Nadpis2"/>
      </w:pPr>
      <w:bookmarkStart w:id="27" w:name="_Toc353655524"/>
      <w:r>
        <w:t>POPIS MECHANICKÉ KONSTRUKCE</w:t>
      </w:r>
      <w:bookmarkEnd w:id="27"/>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bookmarkStart w:id="28" w:name="_Toc353655525"/>
      <w:r>
        <w:t>FOTOGRAFIE ROBOT</w:t>
      </w:r>
      <w:r w:rsidR="00B93000">
        <w:t>A</w:t>
      </w:r>
      <w:bookmarkEnd w:id="28"/>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9"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30"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1"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bookmarkStart w:id="29" w:name="_Toc353655526"/>
      <w:r w:rsidRPr="004E3979">
        <w:rPr>
          <w:rStyle w:val="Zdraznnjemn"/>
          <w:i w:val="0"/>
          <w:color w:val="auto"/>
        </w:rPr>
        <w:lastRenderedPageBreak/>
        <w:t>ZÁVĚR</w:t>
      </w:r>
      <w:bookmarkEnd w:id="29"/>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w:t>
      </w:r>
      <w:r w:rsidR="00FE1F22">
        <w:t xml:space="preserve">např. </w:t>
      </w:r>
      <w:proofErr w:type="spellStart"/>
      <w:r w:rsidR="00FE1F22">
        <w:t>Robotchallenge</w:t>
      </w:r>
      <w:proofErr w:type="spellEnd"/>
      <w:r w:rsidR="00FE1F22">
        <w:t xml:space="preserve"> ve Vídni nebo </w:t>
      </w:r>
      <w:proofErr w:type="spellStart"/>
      <w:r w:rsidR="00FE1F22">
        <w:t>Istrobot</w:t>
      </w:r>
      <w:proofErr w:type="spellEnd"/>
      <w:r w:rsidR="00FE1F22">
        <w:t xml:space="preserve"> v Bratislavě.</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bookmarkStart w:id="30" w:name="_Toc353655527"/>
      <w:r>
        <w:lastRenderedPageBreak/>
        <w:t>POUŽITÁ LITERATURA</w:t>
      </w:r>
      <w:bookmarkEnd w:id="30"/>
    </w:p>
    <w:p w:rsidR="00C96F29" w:rsidRDefault="003D421E" w:rsidP="00C96F29">
      <w:pPr>
        <w:pStyle w:val="Nadpis7"/>
      </w:pPr>
      <w:r>
        <w:t xml:space="preserve">Při </w:t>
      </w:r>
      <w:r w:rsidR="008A0414">
        <w:t>realizaci</w:t>
      </w:r>
      <w:r>
        <w:t xml:space="preserve"> své maturitní práce jsem čerpal z těchto knih</w:t>
      </w:r>
      <w:r w:rsidR="00CE26D4">
        <w:t>, katalogových listů</w:t>
      </w:r>
      <w:r w:rsidR="00AE1CEB">
        <w:t xml:space="preserve"> a webových stránek</w:t>
      </w:r>
      <w:r>
        <w:t>:</w:t>
      </w:r>
    </w:p>
    <w:p w:rsidR="00164538" w:rsidRPr="00164538" w:rsidRDefault="00164538" w:rsidP="00164538"/>
    <w:p w:rsidR="00C96F29" w:rsidRPr="00164538" w:rsidRDefault="00C96F29" w:rsidP="00C96F29">
      <w:pPr>
        <w:pStyle w:val="Odstavecseseznamem"/>
        <w:numPr>
          <w:ilvl w:val="0"/>
          <w:numId w:val="5"/>
        </w:numPr>
        <w:ind w:hanging="720"/>
      </w:pPr>
      <w:r w:rsidRPr="00164538">
        <w:rPr>
          <w:lang w:eastAsia="cs-CZ"/>
        </w:rPr>
        <w:t>PRŮMYSLOVÁ ELEKTRONIKA A INFORMAČNÍ TECHNOLOGIE</w:t>
      </w:r>
      <w:r w:rsidR="00A06F9F">
        <w:rPr>
          <w:lang w:eastAsia="cs-CZ"/>
        </w:rPr>
        <w:br/>
      </w:r>
      <w:proofErr w:type="spellStart"/>
      <w:r w:rsidR="00A06F9F">
        <w:rPr>
          <w:i/>
          <w:iCs/>
          <w:lang w:eastAsia="cs-CZ"/>
        </w:rPr>
        <w:t>Heinz</w:t>
      </w:r>
      <w:proofErr w:type="spellEnd"/>
      <w:r w:rsidR="00A06F9F">
        <w:rPr>
          <w:i/>
          <w:iCs/>
          <w:lang w:eastAsia="cs-CZ"/>
        </w:rPr>
        <w:t xml:space="preserve"> </w:t>
      </w:r>
      <w:proofErr w:type="spellStart"/>
      <w:r w:rsidR="00A06F9F">
        <w:rPr>
          <w:i/>
          <w:iCs/>
          <w:lang w:eastAsia="cs-CZ"/>
        </w:rPr>
        <w:t>Haberle</w:t>
      </w:r>
      <w:proofErr w:type="spellEnd"/>
      <w:r w:rsidR="00A06F9F">
        <w:rPr>
          <w:i/>
          <w:iCs/>
          <w:lang w:eastAsia="cs-CZ"/>
        </w:rPr>
        <w:t xml:space="preserve"> a kolektiv</w:t>
      </w:r>
      <w:r w:rsidRPr="00164538">
        <w:rPr>
          <w:lang w:eastAsia="cs-CZ"/>
        </w:rPr>
        <w:br/>
      </w:r>
    </w:p>
    <w:p w:rsidR="00C96F29" w:rsidRPr="00164538" w:rsidRDefault="00C96F29" w:rsidP="00C96F29">
      <w:pPr>
        <w:pStyle w:val="Odstavecseseznamem"/>
        <w:numPr>
          <w:ilvl w:val="0"/>
          <w:numId w:val="5"/>
        </w:numPr>
        <w:ind w:hanging="720"/>
      </w:pPr>
      <w:r w:rsidRPr="00164538">
        <w:rPr>
          <w:lang w:eastAsia="cs-CZ"/>
        </w:rPr>
        <w:t>UČÍME SE PROGRAMOVAT V JAZYCE C</w:t>
      </w:r>
      <w:r w:rsidRPr="00164538">
        <w:t xml:space="preserve"> D</w:t>
      </w:r>
      <w:r w:rsidR="00A06F9F">
        <w:br/>
      </w:r>
      <w:r w:rsidR="00A06F9F">
        <w:rPr>
          <w:i/>
          <w:iCs/>
          <w:lang w:eastAsia="cs-CZ"/>
        </w:rPr>
        <w:t>Václav Kadlec</w:t>
      </w:r>
      <w:r w:rsidR="00164538" w:rsidRPr="00164538">
        <w:br/>
      </w:r>
    </w:p>
    <w:p w:rsidR="00C96F29" w:rsidRPr="00164538" w:rsidRDefault="00C96F29" w:rsidP="00C96F29">
      <w:pPr>
        <w:pStyle w:val="Odstavecseseznamem"/>
        <w:numPr>
          <w:ilvl w:val="0"/>
          <w:numId w:val="5"/>
        </w:numPr>
        <w:ind w:hanging="720"/>
      </w:pPr>
      <w:r w:rsidRPr="00164538">
        <w:rPr>
          <w:lang w:eastAsia="cs-CZ"/>
        </w:rPr>
        <w:t>ELEKTRONIKA - SOUČÁSTKY A OBVODY, PRINCIPY A PŘÍKLADY</w:t>
      </w:r>
      <w:r w:rsidRPr="00164538">
        <w:t xml:space="preserve"> G</w:t>
      </w:r>
      <w:r w:rsidR="00A06F9F">
        <w:br/>
      </w:r>
      <w:r w:rsidR="00A06F9F">
        <w:rPr>
          <w:i/>
          <w:iCs/>
          <w:lang w:eastAsia="cs-CZ"/>
        </w:rPr>
        <w:t xml:space="preserve">Jan </w:t>
      </w:r>
      <w:proofErr w:type="spellStart"/>
      <w:r w:rsidR="00A06F9F">
        <w:rPr>
          <w:i/>
          <w:iCs/>
          <w:lang w:eastAsia="cs-CZ"/>
        </w:rPr>
        <w:t>Vobecký</w:t>
      </w:r>
      <w:proofErr w:type="spellEnd"/>
      <w:r w:rsidR="00A06F9F">
        <w:rPr>
          <w:i/>
          <w:iCs/>
          <w:lang w:eastAsia="cs-CZ"/>
        </w:rPr>
        <w:t xml:space="preserve">, Vít </w:t>
      </w:r>
      <w:proofErr w:type="spellStart"/>
      <w:r w:rsidR="00A06F9F">
        <w:rPr>
          <w:i/>
          <w:iCs/>
          <w:lang w:eastAsia="cs-CZ"/>
        </w:rPr>
        <w:t>Záhlava</w:t>
      </w:r>
      <w:proofErr w:type="spellEnd"/>
      <w:r w:rsidR="00164538" w:rsidRPr="00164538">
        <w:br/>
      </w:r>
    </w:p>
    <w:p w:rsidR="00C96F29" w:rsidRPr="00164538" w:rsidRDefault="00164538" w:rsidP="00C96F29">
      <w:pPr>
        <w:pStyle w:val="Odstavecseseznamem"/>
        <w:numPr>
          <w:ilvl w:val="0"/>
          <w:numId w:val="5"/>
        </w:numPr>
        <w:ind w:hanging="720"/>
      </w:pPr>
      <w:r w:rsidRPr="00164538">
        <w:rPr>
          <w:lang w:eastAsia="cs-CZ"/>
        </w:rPr>
        <w:t>DIODA, TRANZISTOR A TYRISTOR NÁZORNĚ</w:t>
      </w:r>
      <w:r w:rsidRPr="00164538">
        <w:t xml:space="preserve"> </w:t>
      </w:r>
      <w:r w:rsidR="00A06F9F">
        <w:br/>
      </w:r>
      <w:r w:rsidR="00A06F9F">
        <w:rPr>
          <w:i/>
          <w:iCs/>
          <w:lang w:eastAsia="cs-CZ"/>
        </w:rPr>
        <w:t xml:space="preserve">Siemens </w:t>
      </w:r>
      <w:proofErr w:type="spellStart"/>
      <w:r w:rsidR="00A06F9F">
        <w:rPr>
          <w:i/>
          <w:iCs/>
          <w:lang w:eastAsia="cs-CZ"/>
        </w:rPr>
        <w:t>Aktiengesellchaft</w:t>
      </w:r>
      <w:proofErr w:type="spellEnd"/>
      <w:r w:rsidR="00A06F9F">
        <w:rPr>
          <w:i/>
          <w:iCs/>
          <w:lang w:eastAsia="cs-CZ"/>
        </w:rPr>
        <w:t>, SNTL</w:t>
      </w:r>
      <w:r w:rsidRPr="00164538">
        <w:br/>
      </w:r>
    </w:p>
    <w:p w:rsidR="00C96F29" w:rsidRPr="00164538" w:rsidRDefault="00164538" w:rsidP="00C96F29">
      <w:pPr>
        <w:pStyle w:val="Odstavecseseznamem"/>
        <w:numPr>
          <w:ilvl w:val="0"/>
          <w:numId w:val="5"/>
        </w:numPr>
        <w:ind w:hanging="720"/>
      </w:pPr>
      <w:r w:rsidRPr="00164538">
        <w:rPr>
          <w:lang w:eastAsia="cs-CZ"/>
        </w:rPr>
        <w:t>STAVEBNICE MLAB</w:t>
      </w:r>
      <w:r w:rsidR="00A06F9F">
        <w:rPr>
          <w:lang w:eastAsia="cs-CZ"/>
        </w:rPr>
        <w:br/>
      </w:r>
      <w:hyperlink r:id="rId32" w:history="1">
        <w:r w:rsidR="00A06F9F" w:rsidRPr="00E648F9">
          <w:rPr>
            <w:rStyle w:val="Hypertextovodkaz"/>
            <w:i/>
            <w:iCs/>
            <w:lang w:eastAsia="cs-CZ"/>
          </w:rPr>
          <w:t>http://www.mlab.cz</w:t>
        </w:r>
      </w:hyperlink>
      <w:r w:rsidRPr="00164538">
        <w:rPr>
          <w:lang w:eastAsia="cs-CZ"/>
        </w:rPr>
        <w:br/>
      </w:r>
    </w:p>
    <w:p w:rsidR="00C96F29" w:rsidRPr="00164538" w:rsidRDefault="00164538" w:rsidP="00C96F29">
      <w:pPr>
        <w:pStyle w:val="Odstavecseseznamem"/>
        <w:numPr>
          <w:ilvl w:val="0"/>
          <w:numId w:val="5"/>
        </w:numPr>
        <w:ind w:hanging="720"/>
      </w:pPr>
      <w:r w:rsidRPr="00164538">
        <w:rPr>
          <w:lang w:eastAsia="cs-CZ"/>
        </w:rPr>
        <w:t>H-MŮSTKY A ELEKTRONICKÉ SPÍNAČE</w:t>
      </w:r>
      <w:r w:rsidR="00A06F9F">
        <w:rPr>
          <w:lang w:eastAsia="cs-CZ"/>
        </w:rPr>
        <w:br/>
      </w:r>
      <w:hyperlink r:id="rId33" w:history="1">
        <w:r w:rsidR="00A06F9F" w:rsidRPr="00E648F9">
          <w:rPr>
            <w:rStyle w:val="Hypertextovodkaz"/>
            <w:i/>
            <w:iCs/>
            <w:lang w:eastAsia="cs-CZ"/>
          </w:rPr>
          <w:t>http://www.robotrevue.cz</w:t>
        </w:r>
      </w:hyperlink>
    </w:p>
    <w:p w:rsidR="00164538" w:rsidRPr="00164538" w:rsidRDefault="00164538" w:rsidP="00164538">
      <w:pPr>
        <w:pStyle w:val="Odstavecseseznamem"/>
      </w:pPr>
    </w:p>
    <w:p w:rsidR="00164538" w:rsidRPr="00164538" w:rsidRDefault="00164538" w:rsidP="00C96F29">
      <w:pPr>
        <w:pStyle w:val="Odstavecseseznamem"/>
        <w:numPr>
          <w:ilvl w:val="0"/>
          <w:numId w:val="5"/>
        </w:numPr>
        <w:ind w:hanging="720"/>
      </w:pPr>
      <w:r w:rsidRPr="00164538">
        <w:rPr>
          <w:lang w:eastAsia="cs-CZ"/>
        </w:rPr>
        <w:t>NAPÁJECÍ ZDROJE, BATERIE A AKUMULÁTORY</w:t>
      </w:r>
      <w:r w:rsidR="003E049B">
        <w:rPr>
          <w:lang w:eastAsia="cs-CZ"/>
        </w:rPr>
        <w:br/>
      </w:r>
      <w:hyperlink r:id="rId34" w:history="1">
        <w:r w:rsidR="003E049B" w:rsidRPr="00E648F9">
          <w:rPr>
            <w:rStyle w:val="Hypertextovodkaz"/>
            <w:i/>
            <w:iCs/>
            <w:lang w:eastAsia="cs-CZ"/>
          </w:rPr>
          <w:t>http://www.wikipedie.org</w:t>
        </w:r>
      </w:hyperlink>
      <w:r w:rsidRPr="00164538">
        <w:rPr>
          <w:lang w:eastAsia="cs-CZ"/>
        </w:rPr>
        <w:br/>
      </w:r>
    </w:p>
    <w:p w:rsidR="00164538" w:rsidRPr="00165A62" w:rsidRDefault="00164538" w:rsidP="00165A62">
      <w:pPr>
        <w:pStyle w:val="Odstavecseseznamem"/>
        <w:keepLines w:val="0"/>
        <w:numPr>
          <w:ilvl w:val="0"/>
          <w:numId w:val="5"/>
        </w:numPr>
        <w:suppressAutoHyphens w:val="0"/>
        <w:autoSpaceDE w:val="0"/>
        <w:autoSpaceDN w:val="0"/>
        <w:adjustRightInd w:val="0"/>
        <w:spacing w:before="0" w:after="0"/>
        <w:ind w:hanging="720"/>
        <w:rPr>
          <w:i/>
          <w:iCs/>
          <w:lang w:eastAsia="cs-CZ"/>
        </w:rPr>
      </w:pPr>
      <w:r w:rsidRPr="00164538">
        <w:rPr>
          <w:lang w:eastAsia="cs-CZ"/>
        </w:rPr>
        <w:t>L298 - DUAL FULL-BRIDGE DRIVER</w:t>
      </w:r>
      <w:r w:rsidR="00165A62">
        <w:rPr>
          <w:lang w:eastAsia="cs-CZ"/>
        </w:rPr>
        <w:br/>
      </w:r>
      <w:hyperlink r:id="rId35" w:history="1">
        <w:r w:rsidR="00165A62" w:rsidRPr="00E648F9">
          <w:rPr>
            <w:rStyle w:val="Hypertextovodkaz"/>
            <w:i/>
            <w:iCs/>
            <w:lang w:eastAsia="cs-CZ"/>
          </w:rPr>
          <w:t>http://www.st.com/st-web-ui/static/active/en/resource/technical/document/datasheet/CD00000240.pdf</w:t>
        </w:r>
      </w:hyperlink>
      <w:r w:rsidR="00165A62">
        <w:rPr>
          <w:i/>
          <w:iCs/>
          <w:lang w:eastAsia="cs-CZ"/>
        </w:rPr>
        <w:br/>
      </w:r>
    </w:p>
    <w:p w:rsidR="00164538" w:rsidRPr="00164538" w:rsidRDefault="00164538" w:rsidP="00C96F29">
      <w:pPr>
        <w:pStyle w:val="Odstavecseseznamem"/>
        <w:numPr>
          <w:ilvl w:val="0"/>
          <w:numId w:val="5"/>
        </w:numPr>
        <w:ind w:hanging="720"/>
      </w:pPr>
      <w:r w:rsidRPr="00164538">
        <w:rPr>
          <w:lang w:eastAsia="cs-CZ"/>
        </w:rPr>
        <w:t>LM78XX - 3-TERMINAL 1A POSITIVE VOLTAGE REGULATOR</w:t>
      </w:r>
      <w:r w:rsidR="00165A62">
        <w:rPr>
          <w:lang w:eastAsia="cs-CZ"/>
        </w:rPr>
        <w:br/>
      </w:r>
      <w:hyperlink r:id="rId36" w:history="1">
        <w:r w:rsidR="00165A62" w:rsidRPr="00E648F9">
          <w:rPr>
            <w:rStyle w:val="Hypertextovodkaz"/>
            <w:i/>
            <w:iCs/>
            <w:lang w:eastAsia="cs-CZ"/>
          </w:rPr>
          <w:t>http://www.fairchildsemi.com/ds/LM/LM7805.pdf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BQ24103 - SYNCHRONOUS SWITCHMODE LI-ION &amp; LI-POL CHARGE MNGMT IC</w:t>
      </w:r>
      <w:r w:rsidR="00165A62">
        <w:rPr>
          <w:lang w:eastAsia="cs-CZ"/>
        </w:rPr>
        <w:br/>
      </w:r>
      <w:hyperlink r:id="rId37" w:history="1">
        <w:r w:rsidR="00165A62" w:rsidRPr="00E648F9">
          <w:rPr>
            <w:rStyle w:val="Hypertextovodkaz"/>
            <w:i/>
            <w:iCs/>
            <w:lang w:eastAsia="cs-CZ"/>
          </w:rPr>
          <w:t>http://www.ti.com/lit/ds/symlink/bq24103.pdf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SN74HC164 - 8-BIT PARALLEL-OUT SERIAL SHIFT REGISTERS</w:t>
      </w:r>
      <w:r w:rsidR="00165A62">
        <w:rPr>
          <w:lang w:eastAsia="cs-CZ"/>
        </w:rPr>
        <w:br/>
      </w:r>
      <w:hyperlink r:id="rId38" w:history="1">
        <w:r w:rsidR="008B6848" w:rsidRPr="00E648F9">
          <w:rPr>
            <w:rStyle w:val="Hypertextovodkaz"/>
            <w:i/>
            <w:iCs/>
            <w:lang w:eastAsia="cs-CZ"/>
          </w:rPr>
          <w:t>http://www.ti.com/lit/ds/symlink/sn74hc164.pdf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BQ34Z100 - WIDE RANGE FUEL GAUGE WITH IMPEDANCE TRACK</w:t>
      </w:r>
      <w:r w:rsidR="008B6848">
        <w:rPr>
          <w:lang w:eastAsia="cs-CZ"/>
        </w:rPr>
        <w:br/>
      </w:r>
      <w:hyperlink r:id="rId39" w:history="1">
        <w:r w:rsidR="008B6848" w:rsidRPr="00E648F9">
          <w:rPr>
            <w:rStyle w:val="Hypertextovodkaz"/>
            <w:i/>
            <w:iCs/>
            <w:lang w:eastAsia="cs-CZ"/>
          </w:rPr>
          <w:t>http://www.ti.com/lit/ds/symlink/bq34z100.pdf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BQ29209 - VOLTAGE PROTECTION WITH AUTOMATIC CELL BALANCE</w:t>
      </w:r>
      <w:r w:rsidR="008B6848">
        <w:rPr>
          <w:lang w:eastAsia="cs-CZ"/>
        </w:rPr>
        <w:br/>
      </w:r>
      <w:hyperlink r:id="rId40" w:history="1">
        <w:r w:rsidR="008B6848" w:rsidRPr="00E648F9">
          <w:rPr>
            <w:rStyle w:val="Hypertextovodkaz"/>
            <w:i/>
            <w:iCs/>
            <w:lang w:eastAsia="cs-CZ"/>
          </w:rPr>
          <w:t>http://www.ti.com/lit/ds/symlink/bq29209.pdf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TSL3301 - LINEAR OPTICAL SENSOR ARRAY WITH AD CONVERTER</w:t>
      </w:r>
      <w:r w:rsidR="008B6848">
        <w:rPr>
          <w:lang w:eastAsia="cs-CZ"/>
        </w:rPr>
        <w:br/>
      </w:r>
      <w:hyperlink r:id="rId41" w:history="1">
        <w:r w:rsidR="008B6848" w:rsidRPr="00E648F9">
          <w:rPr>
            <w:rStyle w:val="Hypertextovodkaz"/>
            <w:i/>
            <w:iCs/>
            <w:lang w:eastAsia="cs-CZ"/>
          </w:rPr>
          <w:t>http://www.eureca.de/datasheets/01.xx.xxxx/01.06.xxxx/01.06.0015/TSL3301.pdf</w:t>
        </w:r>
      </w:hyperlink>
      <w:r w:rsidRPr="00164538">
        <w:rPr>
          <w:lang w:eastAsia="cs-CZ"/>
        </w:rPr>
        <w:br/>
      </w:r>
    </w:p>
    <w:p w:rsidR="002E433C" w:rsidRDefault="00164538" w:rsidP="002E433C">
      <w:pPr>
        <w:pStyle w:val="Odstavecseseznamem"/>
        <w:numPr>
          <w:ilvl w:val="0"/>
          <w:numId w:val="5"/>
        </w:numPr>
        <w:ind w:hanging="720"/>
      </w:pPr>
      <w:r w:rsidRPr="00164538">
        <w:rPr>
          <w:lang w:eastAsia="cs-CZ"/>
        </w:rPr>
        <w:t>USING THE TSL3301 WITH A MICROCONTROLLER</w:t>
      </w:r>
      <w:r w:rsidR="008B6848">
        <w:rPr>
          <w:lang w:eastAsia="cs-CZ"/>
        </w:rPr>
        <w:br/>
      </w:r>
      <w:hyperlink r:id="rId42" w:history="1">
        <w:r w:rsidR="008B6848" w:rsidRPr="005F684F">
          <w:rPr>
            <w:rStyle w:val="Hypertextovodkaz"/>
            <w:i/>
            <w:iCs/>
            <w:lang w:eastAsia="cs-CZ"/>
          </w:rPr>
          <w:t>http://www.ams.com/eng/content/download/251600/993363/version/1</w:t>
        </w:r>
      </w:hyperlink>
    </w:p>
    <w:p w:rsidR="002E433C" w:rsidRDefault="002E433C">
      <w:pPr>
        <w:keepLines w:val="0"/>
        <w:suppressAutoHyphens w:val="0"/>
        <w:spacing w:before="0" w:after="0"/>
      </w:pPr>
      <w:r>
        <w:br w:type="page"/>
      </w:r>
    </w:p>
    <w:p w:rsidR="006575DA" w:rsidRDefault="002E433C" w:rsidP="006575DA">
      <w:pPr>
        <w:pStyle w:val="Odstavecseseznamem"/>
        <w:numPr>
          <w:ilvl w:val="0"/>
          <w:numId w:val="5"/>
        </w:numPr>
        <w:ind w:hanging="720"/>
      </w:pPr>
      <w:r>
        <w:lastRenderedPageBreak/>
        <w:t>PIC16F887 - 8-BIT CMOS MICROCONTROLLERS</w:t>
      </w:r>
      <w:r>
        <w:br/>
      </w:r>
      <w:hyperlink r:id="rId43" w:history="1">
        <w:r w:rsidRPr="002E433C">
          <w:rPr>
            <w:rStyle w:val="Hypertextovodkaz"/>
          </w:rPr>
          <w:t>http://ww1.microchip.com/downloads/en/DeviceDoc/41291G.pdf</w:t>
        </w:r>
      </w:hyperlink>
      <w:r w:rsidR="002D2A75">
        <w:br/>
      </w:r>
    </w:p>
    <w:p w:rsidR="002D2A75" w:rsidRDefault="004E2161" w:rsidP="006575DA">
      <w:pPr>
        <w:pStyle w:val="Odstavecseseznamem"/>
        <w:numPr>
          <w:ilvl w:val="0"/>
          <w:numId w:val="5"/>
        </w:numPr>
        <w:ind w:hanging="720"/>
      </w:pPr>
      <w:r>
        <w:t>PICPROGUSB02A - PROGRAMÁTOR PRO PROCESORY PIC</w:t>
      </w:r>
      <w:r>
        <w:br/>
      </w:r>
      <w:hyperlink r:id="rId44" w:history="1">
        <w:r w:rsidRPr="004E2161">
          <w:rPr>
            <w:rStyle w:val="Hypertextovodkaz"/>
          </w:rPr>
          <w:t>http://www.mlab.cz/Modules/PIC/PICPROGUSB02A/DOC/PICPROGUSB02A.cs.pdf</w:t>
        </w:r>
      </w:hyperlink>
      <w:r>
        <w:br/>
      </w:r>
    </w:p>
    <w:p w:rsidR="004E2161" w:rsidRPr="00C96F29" w:rsidRDefault="004E2161" w:rsidP="006575DA">
      <w:pPr>
        <w:pStyle w:val="Odstavecseseznamem"/>
        <w:numPr>
          <w:ilvl w:val="0"/>
          <w:numId w:val="5"/>
        </w:numPr>
        <w:ind w:hanging="720"/>
      </w:pPr>
      <w:r>
        <w:t>PIC16F87XTQ4401B - MODUL PRO PROCESORY PIC16F87X V POUZDRU TQFP44</w:t>
      </w:r>
      <w:r>
        <w:br/>
      </w:r>
      <w:hyperlink r:id="rId45" w:history="1">
        <w:r w:rsidRPr="004E2161">
          <w:rPr>
            <w:rStyle w:val="Hypertextovodkaz"/>
          </w:rPr>
          <w:t>http://www.mlab.cz/Modules/PIC/PIC16F87xTQ4401B/DOC/PIC16F87xTQ4401B.cs.pdf</w:t>
        </w:r>
      </w:hyperlink>
    </w:p>
    <w:p w:rsidR="008C08F6" w:rsidRDefault="008C08F6" w:rsidP="005F684F">
      <w:pPr>
        <w:pStyle w:val="Nadpis1"/>
      </w:pPr>
      <w:r>
        <w:br w:type="page"/>
      </w:r>
      <w:bookmarkStart w:id="31" w:name="_Toc353655528"/>
      <w:r>
        <w:lastRenderedPageBreak/>
        <w:t>OBSAH PŘILOŽENÉHO CD</w:t>
      </w:r>
      <w:bookmarkEnd w:id="31"/>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D73F9C" w:rsidRPr="00843F3A" w:rsidRDefault="008A0414" w:rsidP="003205D5">
      <w:pPr>
        <w:pStyle w:val="Nadpis1"/>
      </w:pPr>
      <w:bookmarkStart w:id="32" w:name="_Toc353655529"/>
      <w:r>
        <w:lastRenderedPageBreak/>
        <w:t>PŘÍLOHA</w:t>
      </w:r>
      <w:r>
        <w:tab/>
      </w:r>
      <w:r w:rsidR="008C08F6">
        <w:t>A</w:t>
      </w:r>
      <w:bookmarkEnd w:id="32"/>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F53856" w:rsidRDefault="00F613AD" w:rsidP="00332F03">
      <w:pPr>
        <w:jc w:val="center"/>
        <w:rPr>
          <w:rFonts w:ascii="Arial" w:hAnsi="Arial" w:cs="Arial"/>
          <w:b/>
          <w:sz w:val="40"/>
        </w:rPr>
      </w:pPr>
      <w:r w:rsidRPr="00332F03">
        <w:rPr>
          <w:rFonts w:ascii="Arial" w:hAnsi="Arial" w:cs="Arial"/>
          <w:b/>
          <w:sz w:val="40"/>
        </w:rPr>
        <w:t>DOKUMENTACE NAVRŽENÝCH MODULŮ</w:t>
      </w:r>
    </w:p>
    <w:p w:rsidR="005C369D" w:rsidRDefault="005C369D" w:rsidP="00866A05">
      <w:pPr>
        <w:keepLines w:val="0"/>
        <w:suppressAutoHyphens w:val="0"/>
        <w:spacing w:before="0" w:after="0"/>
        <w:rPr>
          <w:rFonts w:ascii="Arial" w:hAnsi="Arial" w:cs="Arial"/>
          <w:b/>
          <w:sz w:val="40"/>
        </w:rPr>
        <w:sectPr w:rsidR="005C369D" w:rsidSect="00B15503">
          <w:footerReference w:type="default" r:id="rId46"/>
          <w:pgSz w:w="11905" w:h="16837"/>
          <w:pgMar w:top="1276" w:right="1134" w:bottom="1247" w:left="1134" w:header="567" w:footer="567" w:gutter="0"/>
          <w:pgNumType w:start="1"/>
          <w:cols w:space="708"/>
          <w:docGrid w:linePitch="360"/>
        </w:sectPr>
      </w:pPr>
    </w:p>
    <w:p w:rsidR="003205D5" w:rsidRDefault="005C369D" w:rsidP="005C369D">
      <w:pPr>
        <w:pStyle w:val="Nadpis1"/>
      </w:pPr>
      <w:bookmarkStart w:id="33" w:name="_Toc353655530"/>
      <w:r>
        <w:lastRenderedPageBreak/>
        <w:t>PŘÍLOHA</w:t>
      </w:r>
      <w:r>
        <w:tab/>
        <w:t>B</w:t>
      </w:r>
      <w:bookmarkEnd w:id="33"/>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Pr="005C369D" w:rsidRDefault="005C369D" w:rsidP="005C369D">
      <w:pPr>
        <w:jc w:val="center"/>
        <w:rPr>
          <w:rFonts w:ascii="Arial" w:hAnsi="Arial" w:cs="Arial"/>
          <w:b/>
          <w:sz w:val="40"/>
        </w:rPr>
      </w:pPr>
      <w:r w:rsidRPr="005C369D">
        <w:rPr>
          <w:rFonts w:ascii="Arial" w:hAnsi="Arial" w:cs="Arial"/>
          <w:b/>
          <w:sz w:val="40"/>
        </w:rPr>
        <w:t>VÝKRESY PLOŠNÝCH SPOJŮ NAVRŽENÝCH MODULŮ</w:t>
      </w:r>
    </w:p>
    <w:sectPr w:rsidR="005C369D" w:rsidRPr="005C369D" w:rsidSect="00B76EA3">
      <w:pgSz w:w="11905" w:h="16837"/>
      <w:pgMar w:top="1276" w:right="1134" w:bottom="1247" w:left="1134" w:header="567" w:footer="567" w:gutter="0"/>
      <w:pgNumType w:start="5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2E29" w:rsidRDefault="00282E29">
      <w:pPr>
        <w:spacing w:before="0" w:after="0"/>
      </w:pPr>
      <w:r>
        <w:separator/>
      </w:r>
    </w:p>
  </w:endnote>
  <w:endnote w:type="continuationSeparator" w:id="0">
    <w:p w:rsidR="00282E29" w:rsidRDefault="00282E29">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A75" w:rsidRDefault="002D2A75">
    <w:pPr>
      <w:pStyle w:val="Zpat"/>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2D2A75" w:rsidRDefault="002D2A75">
        <w:pPr>
          <w:pStyle w:val="Zpat"/>
          <w:jc w:val="center"/>
        </w:pPr>
        <w:fldSimple w:instr=" PAGE   \* MERGEFORMAT ">
          <w:r w:rsidR="00436647">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2E29" w:rsidRDefault="00282E29">
      <w:pPr>
        <w:spacing w:before="0" w:after="0"/>
      </w:pPr>
      <w:r>
        <w:separator/>
      </w:r>
    </w:p>
  </w:footnote>
  <w:footnote w:type="continuationSeparator" w:id="0">
    <w:p w:rsidR="00282E29" w:rsidRDefault="00282E29">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A75" w:rsidRDefault="002D2A75">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abstractNum w:abstractNumId="1">
    <w:nsid w:val="17606954"/>
    <w:multiLevelType w:val="hybridMultilevel"/>
    <w:tmpl w:val="2D8E0824"/>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7C4518C"/>
    <w:multiLevelType w:val="hybridMultilevel"/>
    <w:tmpl w:val="819A8228"/>
    <w:lvl w:ilvl="0" w:tplc="CD8E76CE">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72D78BF"/>
    <w:multiLevelType w:val="hybridMultilevel"/>
    <w:tmpl w:val="17381F16"/>
    <w:lvl w:ilvl="0" w:tplc="F864C94C">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F3F6942"/>
    <w:multiLevelType w:val="hybridMultilevel"/>
    <w:tmpl w:val="AABC6A18"/>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89090">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26004"/>
    <w:rsid w:val="000352C6"/>
    <w:rsid w:val="000360FC"/>
    <w:rsid w:val="000373AA"/>
    <w:rsid w:val="000418E3"/>
    <w:rsid w:val="0004284E"/>
    <w:rsid w:val="00042A38"/>
    <w:rsid w:val="00042BB7"/>
    <w:rsid w:val="000436FD"/>
    <w:rsid w:val="00046674"/>
    <w:rsid w:val="00050834"/>
    <w:rsid w:val="000555A1"/>
    <w:rsid w:val="00056D2D"/>
    <w:rsid w:val="000651E8"/>
    <w:rsid w:val="0006633A"/>
    <w:rsid w:val="0006768F"/>
    <w:rsid w:val="00067B8E"/>
    <w:rsid w:val="00067C06"/>
    <w:rsid w:val="00074895"/>
    <w:rsid w:val="00080816"/>
    <w:rsid w:val="00081164"/>
    <w:rsid w:val="00090509"/>
    <w:rsid w:val="00094B85"/>
    <w:rsid w:val="00097F84"/>
    <w:rsid w:val="000A1BB6"/>
    <w:rsid w:val="000A4843"/>
    <w:rsid w:val="000A4FF9"/>
    <w:rsid w:val="000A6E01"/>
    <w:rsid w:val="000B3275"/>
    <w:rsid w:val="000B32C1"/>
    <w:rsid w:val="000B4A62"/>
    <w:rsid w:val="000C03DF"/>
    <w:rsid w:val="000C2033"/>
    <w:rsid w:val="000C72DB"/>
    <w:rsid w:val="000D1578"/>
    <w:rsid w:val="000D273A"/>
    <w:rsid w:val="000D2EBC"/>
    <w:rsid w:val="000D3B92"/>
    <w:rsid w:val="000D6D30"/>
    <w:rsid w:val="000E2F57"/>
    <w:rsid w:val="000E66F9"/>
    <w:rsid w:val="000F054A"/>
    <w:rsid w:val="00100D15"/>
    <w:rsid w:val="001077AC"/>
    <w:rsid w:val="0011364E"/>
    <w:rsid w:val="001224E4"/>
    <w:rsid w:val="0012370E"/>
    <w:rsid w:val="00132E54"/>
    <w:rsid w:val="00133DF7"/>
    <w:rsid w:val="00135D6E"/>
    <w:rsid w:val="001366BA"/>
    <w:rsid w:val="00141D65"/>
    <w:rsid w:val="0014432A"/>
    <w:rsid w:val="0014684A"/>
    <w:rsid w:val="001475C8"/>
    <w:rsid w:val="00147EC8"/>
    <w:rsid w:val="001518D3"/>
    <w:rsid w:val="001551BA"/>
    <w:rsid w:val="00155B6C"/>
    <w:rsid w:val="00156CF9"/>
    <w:rsid w:val="00160C1E"/>
    <w:rsid w:val="00163B7B"/>
    <w:rsid w:val="00163B9F"/>
    <w:rsid w:val="00164538"/>
    <w:rsid w:val="00165A62"/>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B7284"/>
    <w:rsid w:val="001C1952"/>
    <w:rsid w:val="001C63F4"/>
    <w:rsid w:val="001D30FA"/>
    <w:rsid w:val="001D3EF0"/>
    <w:rsid w:val="001D548C"/>
    <w:rsid w:val="001D5892"/>
    <w:rsid w:val="001E5B1A"/>
    <w:rsid w:val="001E6484"/>
    <w:rsid w:val="001E741F"/>
    <w:rsid w:val="001E774A"/>
    <w:rsid w:val="001E7CDF"/>
    <w:rsid w:val="00204C55"/>
    <w:rsid w:val="00206A4D"/>
    <w:rsid w:val="00207912"/>
    <w:rsid w:val="0021108B"/>
    <w:rsid w:val="0021199F"/>
    <w:rsid w:val="00211C81"/>
    <w:rsid w:val="002131BD"/>
    <w:rsid w:val="00215721"/>
    <w:rsid w:val="002215D8"/>
    <w:rsid w:val="00226850"/>
    <w:rsid w:val="002321FD"/>
    <w:rsid w:val="00236548"/>
    <w:rsid w:val="00243F86"/>
    <w:rsid w:val="00245C79"/>
    <w:rsid w:val="00253CAD"/>
    <w:rsid w:val="002574EC"/>
    <w:rsid w:val="00261F6B"/>
    <w:rsid w:val="00263D37"/>
    <w:rsid w:val="00272815"/>
    <w:rsid w:val="002756DA"/>
    <w:rsid w:val="00277162"/>
    <w:rsid w:val="00282E29"/>
    <w:rsid w:val="00287246"/>
    <w:rsid w:val="00287E61"/>
    <w:rsid w:val="00295638"/>
    <w:rsid w:val="00295E3F"/>
    <w:rsid w:val="002975DF"/>
    <w:rsid w:val="002A3EF6"/>
    <w:rsid w:val="002A7ACC"/>
    <w:rsid w:val="002B2C4C"/>
    <w:rsid w:val="002B4801"/>
    <w:rsid w:val="002B705B"/>
    <w:rsid w:val="002C12F3"/>
    <w:rsid w:val="002C1724"/>
    <w:rsid w:val="002C197A"/>
    <w:rsid w:val="002C6793"/>
    <w:rsid w:val="002C6B43"/>
    <w:rsid w:val="002D072C"/>
    <w:rsid w:val="002D2A75"/>
    <w:rsid w:val="002E1AC8"/>
    <w:rsid w:val="002E32C3"/>
    <w:rsid w:val="002E3BB8"/>
    <w:rsid w:val="002E433C"/>
    <w:rsid w:val="002E721A"/>
    <w:rsid w:val="002F14D4"/>
    <w:rsid w:val="002F3CF4"/>
    <w:rsid w:val="0030012C"/>
    <w:rsid w:val="0030445C"/>
    <w:rsid w:val="0030593D"/>
    <w:rsid w:val="00310C53"/>
    <w:rsid w:val="0031147E"/>
    <w:rsid w:val="00312007"/>
    <w:rsid w:val="00312502"/>
    <w:rsid w:val="00312B81"/>
    <w:rsid w:val="003148AE"/>
    <w:rsid w:val="003179E0"/>
    <w:rsid w:val="003205D5"/>
    <w:rsid w:val="00332F03"/>
    <w:rsid w:val="003333E1"/>
    <w:rsid w:val="00333E09"/>
    <w:rsid w:val="0033414E"/>
    <w:rsid w:val="00336F99"/>
    <w:rsid w:val="003448B9"/>
    <w:rsid w:val="003465A4"/>
    <w:rsid w:val="00347986"/>
    <w:rsid w:val="003512BC"/>
    <w:rsid w:val="00352D2C"/>
    <w:rsid w:val="0035685E"/>
    <w:rsid w:val="003609ED"/>
    <w:rsid w:val="00361978"/>
    <w:rsid w:val="003631AE"/>
    <w:rsid w:val="003636EC"/>
    <w:rsid w:val="00365A8B"/>
    <w:rsid w:val="00377C55"/>
    <w:rsid w:val="00380337"/>
    <w:rsid w:val="003813BF"/>
    <w:rsid w:val="003816CD"/>
    <w:rsid w:val="0038258E"/>
    <w:rsid w:val="00386FE2"/>
    <w:rsid w:val="0038767E"/>
    <w:rsid w:val="003918DA"/>
    <w:rsid w:val="00391910"/>
    <w:rsid w:val="00391CE5"/>
    <w:rsid w:val="00393245"/>
    <w:rsid w:val="00393603"/>
    <w:rsid w:val="00396104"/>
    <w:rsid w:val="00397AE2"/>
    <w:rsid w:val="003A1741"/>
    <w:rsid w:val="003A543A"/>
    <w:rsid w:val="003A6459"/>
    <w:rsid w:val="003B70AE"/>
    <w:rsid w:val="003C1D86"/>
    <w:rsid w:val="003C490F"/>
    <w:rsid w:val="003C535F"/>
    <w:rsid w:val="003C5D7E"/>
    <w:rsid w:val="003D038E"/>
    <w:rsid w:val="003D070B"/>
    <w:rsid w:val="003D2049"/>
    <w:rsid w:val="003D22BA"/>
    <w:rsid w:val="003D421E"/>
    <w:rsid w:val="003D5DE7"/>
    <w:rsid w:val="003D72AA"/>
    <w:rsid w:val="003E049B"/>
    <w:rsid w:val="003E1B9C"/>
    <w:rsid w:val="003E1D36"/>
    <w:rsid w:val="003E5636"/>
    <w:rsid w:val="003E6A97"/>
    <w:rsid w:val="003E6C72"/>
    <w:rsid w:val="003E74E9"/>
    <w:rsid w:val="003E797B"/>
    <w:rsid w:val="004006DA"/>
    <w:rsid w:val="00402552"/>
    <w:rsid w:val="00402973"/>
    <w:rsid w:val="00402F45"/>
    <w:rsid w:val="00403D43"/>
    <w:rsid w:val="00404E56"/>
    <w:rsid w:val="00406BC3"/>
    <w:rsid w:val="00407ADB"/>
    <w:rsid w:val="00414406"/>
    <w:rsid w:val="00415078"/>
    <w:rsid w:val="00416152"/>
    <w:rsid w:val="00421578"/>
    <w:rsid w:val="004215FC"/>
    <w:rsid w:val="00427768"/>
    <w:rsid w:val="00427EA1"/>
    <w:rsid w:val="004326E4"/>
    <w:rsid w:val="0043471E"/>
    <w:rsid w:val="00436647"/>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20D"/>
    <w:rsid w:val="00473990"/>
    <w:rsid w:val="004743F8"/>
    <w:rsid w:val="0047603C"/>
    <w:rsid w:val="004766C2"/>
    <w:rsid w:val="004803A0"/>
    <w:rsid w:val="004835E6"/>
    <w:rsid w:val="00484E84"/>
    <w:rsid w:val="004907B6"/>
    <w:rsid w:val="00496711"/>
    <w:rsid w:val="004A3879"/>
    <w:rsid w:val="004A5FE1"/>
    <w:rsid w:val="004A6D3E"/>
    <w:rsid w:val="004A7E36"/>
    <w:rsid w:val="004B1766"/>
    <w:rsid w:val="004B4D10"/>
    <w:rsid w:val="004B787B"/>
    <w:rsid w:val="004C4EDB"/>
    <w:rsid w:val="004C7BED"/>
    <w:rsid w:val="004C7D23"/>
    <w:rsid w:val="004D1BE3"/>
    <w:rsid w:val="004D258D"/>
    <w:rsid w:val="004D3334"/>
    <w:rsid w:val="004D40D0"/>
    <w:rsid w:val="004D48DB"/>
    <w:rsid w:val="004E112F"/>
    <w:rsid w:val="004E2161"/>
    <w:rsid w:val="004E395C"/>
    <w:rsid w:val="004E3979"/>
    <w:rsid w:val="004F03F4"/>
    <w:rsid w:val="005004E7"/>
    <w:rsid w:val="0050232A"/>
    <w:rsid w:val="005029BE"/>
    <w:rsid w:val="00502C8E"/>
    <w:rsid w:val="00511795"/>
    <w:rsid w:val="00513974"/>
    <w:rsid w:val="00514FA9"/>
    <w:rsid w:val="00516836"/>
    <w:rsid w:val="00520431"/>
    <w:rsid w:val="00521359"/>
    <w:rsid w:val="00521487"/>
    <w:rsid w:val="00523634"/>
    <w:rsid w:val="00525EDE"/>
    <w:rsid w:val="0053223E"/>
    <w:rsid w:val="005414E8"/>
    <w:rsid w:val="005443DD"/>
    <w:rsid w:val="005470D7"/>
    <w:rsid w:val="00552861"/>
    <w:rsid w:val="0056239D"/>
    <w:rsid w:val="00563A87"/>
    <w:rsid w:val="00565216"/>
    <w:rsid w:val="00566857"/>
    <w:rsid w:val="00570479"/>
    <w:rsid w:val="00570A3D"/>
    <w:rsid w:val="00572C20"/>
    <w:rsid w:val="005772FE"/>
    <w:rsid w:val="00581AF0"/>
    <w:rsid w:val="00586EB9"/>
    <w:rsid w:val="00587972"/>
    <w:rsid w:val="005A0E42"/>
    <w:rsid w:val="005A3CFC"/>
    <w:rsid w:val="005B0375"/>
    <w:rsid w:val="005B4B78"/>
    <w:rsid w:val="005B5A8E"/>
    <w:rsid w:val="005B6C3B"/>
    <w:rsid w:val="005B7F7A"/>
    <w:rsid w:val="005C09F0"/>
    <w:rsid w:val="005C346A"/>
    <w:rsid w:val="005C369D"/>
    <w:rsid w:val="005C59AB"/>
    <w:rsid w:val="005D18C1"/>
    <w:rsid w:val="005D50B6"/>
    <w:rsid w:val="005D55FD"/>
    <w:rsid w:val="005E1F52"/>
    <w:rsid w:val="005E32B2"/>
    <w:rsid w:val="005F09EE"/>
    <w:rsid w:val="005F26D8"/>
    <w:rsid w:val="005F3978"/>
    <w:rsid w:val="005F6819"/>
    <w:rsid w:val="005F684F"/>
    <w:rsid w:val="00601098"/>
    <w:rsid w:val="00603967"/>
    <w:rsid w:val="00606141"/>
    <w:rsid w:val="0060615B"/>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575DA"/>
    <w:rsid w:val="00661A07"/>
    <w:rsid w:val="0066325C"/>
    <w:rsid w:val="00671D05"/>
    <w:rsid w:val="00672FC1"/>
    <w:rsid w:val="00673367"/>
    <w:rsid w:val="0067397B"/>
    <w:rsid w:val="006742F1"/>
    <w:rsid w:val="00676E8D"/>
    <w:rsid w:val="00677053"/>
    <w:rsid w:val="006778D1"/>
    <w:rsid w:val="0068321C"/>
    <w:rsid w:val="00686355"/>
    <w:rsid w:val="00687DFB"/>
    <w:rsid w:val="00690483"/>
    <w:rsid w:val="00690DA4"/>
    <w:rsid w:val="006914AE"/>
    <w:rsid w:val="00692C23"/>
    <w:rsid w:val="006931BC"/>
    <w:rsid w:val="006941A5"/>
    <w:rsid w:val="00696F72"/>
    <w:rsid w:val="006978F5"/>
    <w:rsid w:val="006A1A8F"/>
    <w:rsid w:val="006A32AD"/>
    <w:rsid w:val="006A4E90"/>
    <w:rsid w:val="006A777C"/>
    <w:rsid w:val="006C3600"/>
    <w:rsid w:val="006D190E"/>
    <w:rsid w:val="006D4D4A"/>
    <w:rsid w:val="006D7537"/>
    <w:rsid w:val="006E54B9"/>
    <w:rsid w:val="006E6652"/>
    <w:rsid w:val="006E7078"/>
    <w:rsid w:val="006E7E1F"/>
    <w:rsid w:val="006F6CF4"/>
    <w:rsid w:val="00703970"/>
    <w:rsid w:val="00704BEA"/>
    <w:rsid w:val="007118CE"/>
    <w:rsid w:val="00714C17"/>
    <w:rsid w:val="00722760"/>
    <w:rsid w:val="00723605"/>
    <w:rsid w:val="00723CC3"/>
    <w:rsid w:val="00730275"/>
    <w:rsid w:val="0073144D"/>
    <w:rsid w:val="00731D15"/>
    <w:rsid w:val="0073257E"/>
    <w:rsid w:val="00734F9F"/>
    <w:rsid w:val="00735376"/>
    <w:rsid w:val="00735888"/>
    <w:rsid w:val="00742070"/>
    <w:rsid w:val="00762188"/>
    <w:rsid w:val="00767F95"/>
    <w:rsid w:val="00777BA8"/>
    <w:rsid w:val="00781255"/>
    <w:rsid w:val="0078227D"/>
    <w:rsid w:val="007834D0"/>
    <w:rsid w:val="007932B5"/>
    <w:rsid w:val="00793A39"/>
    <w:rsid w:val="00796325"/>
    <w:rsid w:val="00796545"/>
    <w:rsid w:val="00797965"/>
    <w:rsid w:val="007A1240"/>
    <w:rsid w:val="007A13AB"/>
    <w:rsid w:val="007A1477"/>
    <w:rsid w:val="007A3532"/>
    <w:rsid w:val="007A3964"/>
    <w:rsid w:val="007A585C"/>
    <w:rsid w:val="007A6B19"/>
    <w:rsid w:val="007B1134"/>
    <w:rsid w:val="007B33E3"/>
    <w:rsid w:val="007B437A"/>
    <w:rsid w:val="007C1C8C"/>
    <w:rsid w:val="007C2C48"/>
    <w:rsid w:val="007C4969"/>
    <w:rsid w:val="007E1601"/>
    <w:rsid w:val="007E43E7"/>
    <w:rsid w:val="007E5935"/>
    <w:rsid w:val="007E74DE"/>
    <w:rsid w:val="007E7B5D"/>
    <w:rsid w:val="007F3EE8"/>
    <w:rsid w:val="007F6A9F"/>
    <w:rsid w:val="007F6EAE"/>
    <w:rsid w:val="007F6EDC"/>
    <w:rsid w:val="0080417F"/>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56A04"/>
    <w:rsid w:val="00861C7F"/>
    <w:rsid w:val="00861E14"/>
    <w:rsid w:val="00864555"/>
    <w:rsid w:val="00864B81"/>
    <w:rsid w:val="00866A05"/>
    <w:rsid w:val="00866BE0"/>
    <w:rsid w:val="0086767E"/>
    <w:rsid w:val="0087244F"/>
    <w:rsid w:val="00876F39"/>
    <w:rsid w:val="008808C5"/>
    <w:rsid w:val="00881094"/>
    <w:rsid w:val="00887388"/>
    <w:rsid w:val="00891BAE"/>
    <w:rsid w:val="00896BEC"/>
    <w:rsid w:val="00897285"/>
    <w:rsid w:val="00897C0A"/>
    <w:rsid w:val="008A0414"/>
    <w:rsid w:val="008A0DAA"/>
    <w:rsid w:val="008A1EA8"/>
    <w:rsid w:val="008A286A"/>
    <w:rsid w:val="008B0119"/>
    <w:rsid w:val="008B1F2C"/>
    <w:rsid w:val="008B411C"/>
    <w:rsid w:val="008B4DE2"/>
    <w:rsid w:val="008B6848"/>
    <w:rsid w:val="008C08F6"/>
    <w:rsid w:val="008C224F"/>
    <w:rsid w:val="008C6287"/>
    <w:rsid w:val="008D1EDD"/>
    <w:rsid w:val="008D344A"/>
    <w:rsid w:val="008D6428"/>
    <w:rsid w:val="008E407A"/>
    <w:rsid w:val="008E4624"/>
    <w:rsid w:val="008E579F"/>
    <w:rsid w:val="008E5A39"/>
    <w:rsid w:val="008E66E7"/>
    <w:rsid w:val="008E7738"/>
    <w:rsid w:val="008F348A"/>
    <w:rsid w:val="008F5D9A"/>
    <w:rsid w:val="008F6712"/>
    <w:rsid w:val="00901624"/>
    <w:rsid w:val="0090448A"/>
    <w:rsid w:val="00904B8D"/>
    <w:rsid w:val="00911172"/>
    <w:rsid w:val="0091165E"/>
    <w:rsid w:val="0091692E"/>
    <w:rsid w:val="009219F3"/>
    <w:rsid w:val="00931F13"/>
    <w:rsid w:val="009320DA"/>
    <w:rsid w:val="00932BD5"/>
    <w:rsid w:val="009331A4"/>
    <w:rsid w:val="00934D06"/>
    <w:rsid w:val="00934FA8"/>
    <w:rsid w:val="00935CCC"/>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87089"/>
    <w:rsid w:val="00987768"/>
    <w:rsid w:val="00993D7F"/>
    <w:rsid w:val="009952E0"/>
    <w:rsid w:val="009A1116"/>
    <w:rsid w:val="009A6013"/>
    <w:rsid w:val="009A77E6"/>
    <w:rsid w:val="009B145E"/>
    <w:rsid w:val="009B34CF"/>
    <w:rsid w:val="009B3E49"/>
    <w:rsid w:val="009C1695"/>
    <w:rsid w:val="009D15C8"/>
    <w:rsid w:val="009D21F1"/>
    <w:rsid w:val="009D4073"/>
    <w:rsid w:val="009E178F"/>
    <w:rsid w:val="009E5F25"/>
    <w:rsid w:val="009E6169"/>
    <w:rsid w:val="009E6629"/>
    <w:rsid w:val="009F0BB4"/>
    <w:rsid w:val="009F1783"/>
    <w:rsid w:val="009F3C4E"/>
    <w:rsid w:val="009F566F"/>
    <w:rsid w:val="009F6647"/>
    <w:rsid w:val="00A01B1C"/>
    <w:rsid w:val="00A0341A"/>
    <w:rsid w:val="00A03EE3"/>
    <w:rsid w:val="00A049E7"/>
    <w:rsid w:val="00A04FBA"/>
    <w:rsid w:val="00A05DF1"/>
    <w:rsid w:val="00A06F9F"/>
    <w:rsid w:val="00A07E9B"/>
    <w:rsid w:val="00A10B32"/>
    <w:rsid w:val="00A11FDB"/>
    <w:rsid w:val="00A14631"/>
    <w:rsid w:val="00A20D65"/>
    <w:rsid w:val="00A25389"/>
    <w:rsid w:val="00A2615C"/>
    <w:rsid w:val="00A26680"/>
    <w:rsid w:val="00A27D73"/>
    <w:rsid w:val="00A27EAA"/>
    <w:rsid w:val="00A327D2"/>
    <w:rsid w:val="00A3476C"/>
    <w:rsid w:val="00A34D17"/>
    <w:rsid w:val="00A3702D"/>
    <w:rsid w:val="00A37A54"/>
    <w:rsid w:val="00A4135C"/>
    <w:rsid w:val="00A41E85"/>
    <w:rsid w:val="00A462C4"/>
    <w:rsid w:val="00A46C39"/>
    <w:rsid w:val="00A4745D"/>
    <w:rsid w:val="00A50860"/>
    <w:rsid w:val="00A50970"/>
    <w:rsid w:val="00A51EE9"/>
    <w:rsid w:val="00A55E1A"/>
    <w:rsid w:val="00A56ABC"/>
    <w:rsid w:val="00A56F58"/>
    <w:rsid w:val="00A6756B"/>
    <w:rsid w:val="00A71B85"/>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515"/>
    <w:rsid w:val="00AE1CEB"/>
    <w:rsid w:val="00AE564B"/>
    <w:rsid w:val="00AF5831"/>
    <w:rsid w:val="00B00ABD"/>
    <w:rsid w:val="00B03014"/>
    <w:rsid w:val="00B0765F"/>
    <w:rsid w:val="00B0767E"/>
    <w:rsid w:val="00B0794C"/>
    <w:rsid w:val="00B07A63"/>
    <w:rsid w:val="00B1271E"/>
    <w:rsid w:val="00B1428B"/>
    <w:rsid w:val="00B15503"/>
    <w:rsid w:val="00B232F9"/>
    <w:rsid w:val="00B26D34"/>
    <w:rsid w:val="00B35213"/>
    <w:rsid w:val="00B36FFE"/>
    <w:rsid w:val="00B407F9"/>
    <w:rsid w:val="00B42D23"/>
    <w:rsid w:val="00B45ED4"/>
    <w:rsid w:val="00B53274"/>
    <w:rsid w:val="00B55A53"/>
    <w:rsid w:val="00B63692"/>
    <w:rsid w:val="00B65DA6"/>
    <w:rsid w:val="00B67F24"/>
    <w:rsid w:val="00B70A06"/>
    <w:rsid w:val="00B71420"/>
    <w:rsid w:val="00B720FB"/>
    <w:rsid w:val="00B765FB"/>
    <w:rsid w:val="00B76EA3"/>
    <w:rsid w:val="00B84FC2"/>
    <w:rsid w:val="00B85EC7"/>
    <w:rsid w:val="00B87A6E"/>
    <w:rsid w:val="00B87D11"/>
    <w:rsid w:val="00B9156C"/>
    <w:rsid w:val="00B92696"/>
    <w:rsid w:val="00B93000"/>
    <w:rsid w:val="00B9346D"/>
    <w:rsid w:val="00B96085"/>
    <w:rsid w:val="00B97C12"/>
    <w:rsid w:val="00BA356B"/>
    <w:rsid w:val="00BB2068"/>
    <w:rsid w:val="00BB2FBE"/>
    <w:rsid w:val="00BB3469"/>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EB9"/>
    <w:rsid w:val="00BF2FDF"/>
    <w:rsid w:val="00BF4958"/>
    <w:rsid w:val="00C01165"/>
    <w:rsid w:val="00C076EB"/>
    <w:rsid w:val="00C13654"/>
    <w:rsid w:val="00C1383F"/>
    <w:rsid w:val="00C15C88"/>
    <w:rsid w:val="00C165FA"/>
    <w:rsid w:val="00C20CC4"/>
    <w:rsid w:val="00C220D6"/>
    <w:rsid w:val="00C2277E"/>
    <w:rsid w:val="00C254F6"/>
    <w:rsid w:val="00C31276"/>
    <w:rsid w:val="00C32AB7"/>
    <w:rsid w:val="00C357F8"/>
    <w:rsid w:val="00C359C5"/>
    <w:rsid w:val="00C35AEF"/>
    <w:rsid w:val="00C4117C"/>
    <w:rsid w:val="00C41A83"/>
    <w:rsid w:val="00C46D86"/>
    <w:rsid w:val="00C476FA"/>
    <w:rsid w:val="00C55CA6"/>
    <w:rsid w:val="00C5646D"/>
    <w:rsid w:val="00C61BFF"/>
    <w:rsid w:val="00C65CAC"/>
    <w:rsid w:val="00C66E13"/>
    <w:rsid w:val="00C70B59"/>
    <w:rsid w:val="00C74086"/>
    <w:rsid w:val="00C74D57"/>
    <w:rsid w:val="00C74EEC"/>
    <w:rsid w:val="00C762F0"/>
    <w:rsid w:val="00C8218E"/>
    <w:rsid w:val="00C82873"/>
    <w:rsid w:val="00C85E4C"/>
    <w:rsid w:val="00C91B57"/>
    <w:rsid w:val="00C92AC9"/>
    <w:rsid w:val="00C95DF0"/>
    <w:rsid w:val="00C967A2"/>
    <w:rsid w:val="00C96F29"/>
    <w:rsid w:val="00CA418E"/>
    <w:rsid w:val="00CA6293"/>
    <w:rsid w:val="00CA7897"/>
    <w:rsid w:val="00CB090E"/>
    <w:rsid w:val="00CB0BE9"/>
    <w:rsid w:val="00CB22C8"/>
    <w:rsid w:val="00CB4355"/>
    <w:rsid w:val="00CB53BB"/>
    <w:rsid w:val="00CB56BF"/>
    <w:rsid w:val="00CB7FD9"/>
    <w:rsid w:val="00CC117F"/>
    <w:rsid w:val="00CC57BF"/>
    <w:rsid w:val="00CD293F"/>
    <w:rsid w:val="00CD2B3D"/>
    <w:rsid w:val="00CD6991"/>
    <w:rsid w:val="00CD73F4"/>
    <w:rsid w:val="00CD78EE"/>
    <w:rsid w:val="00CD7A01"/>
    <w:rsid w:val="00CE26D4"/>
    <w:rsid w:val="00CE456E"/>
    <w:rsid w:val="00CE54A9"/>
    <w:rsid w:val="00CF660C"/>
    <w:rsid w:val="00CF73C9"/>
    <w:rsid w:val="00D03761"/>
    <w:rsid w:val="00D061F6"/>
    <w:rsid w:val="00D06624"/>
    <w:rsid w:val="00D07794"/>
    <w:rsid w:val="00D10F2F"/>
    <w:rsid w:val="00D1107B"/>
    <w:rsid w:val="00D1431F"/>
    <w:rsid w:val="00D20318"/>
    <w:rsid w:val="00D24E83"/>
    <w:rsid w:val="00D306C1"/>
    <w:rsid w:val="00D32204"/>
    <w:rsid w:val="00D36059"/>
    <w:rsid w:val="00D406A7"/>
    <w:rsid w:val="00D45272"/>
    <w:rsid w:val="00D45DB3"/>
    <w:rsid w:val="00D4730F"/>
    <w:rsid w:val="00D47572"/>
    <w:rsid w:val="00D5040A"/>
    <w:rsid w:val="00D531AD"/>
    <w:rsid w:val="00D534EF"/>
    <w:rsid w:val="00D53630"/>
    <w:rsid w:val="00D5391F"/>
    <w:rsid w:val="00D57921"/>
    <w:rsid w:val="00D6027F"/>
    <w:rsid w:val="00D61500"/>
    <w:rsid w:val="00D65582"/>
    <w:rsid w:val="00D655F8"/>
    <w:rsid w:val="00D701B3"/>
    <w:rsid w:val="00D73054"/>
    <w:rsid w:val="00D73F9C"/>
    <w:rsid w:val="00D8311F"/>
    <w:rsid w:val="00D87D83"/>
    <w:rsid w:val="00D960E6"/>
    <w:rsid w:val="00D96333"/>
    <w:rsid w:val="00DA011F"/>
    <w:rsid w:val="00DA4039"/>
    <w:rsid w:val="00DB025D"/>
    <w:rsid w:val="00DB08D1"/>
    <w:rsid w:val="00DB4617"/>
    <w:rsid w:val="00DB4C0C"/>
    <w:rsid w:val="00DB530C"/>
    <w:rsid w:val="00DB7A60"/>
    <w:rsid w:val="00DC3A0E"/>
    <w:rsid w:val="00DD0003"/>
    <w:rsid w:val="00DD44F1"/>
    <w:rsid w:val="00DE16D2"/>
    <w:rsid w:val="00DE45BE"/>
    <w:rsid w:val="00DF1F2A"/>
    <w:rsid w:val="00DF33B1"/>
    <w:rsid w:val="00DF4E5A"/>
    <w:rsid w:val="00E00890"/>
    <w:rsid w:val="00E118B3"/>
    <w:rsid w:val="00E1196C"/>
    <w:rsid w:val="00E134D2"/>
    <w:rsid w:val="00E13E25"/>
    <w:rsid w:val="00E15138"/>
    <w:rsid w:val="00E167B8"/>
    <w:rsid w:val="00E21186"/>
    <w:rsid w:val="00E26A99"/>
    <w:rsid w:val="00E35138"/>
    <w:rsid w:val="00E3587C"/>
    <w:rsid w:val="00E37E8E"/>
    <w:rsid w:val="00E4011C"/>
    <w:rsid w:val="00E404A1"/>
    <w:rsid w:val="00E42A3F"/>
    <w:rsid w:val="00E42EFB"/>
    <w:rsid w:val="00E43F38"/>
    <w:rsid w:val="00E44239"/>
    <w:rsid w:val="00E50269"/>
    <w:rsid w:val="00E5030E"/>
    <w:rsid w:val="00E62494"/>
    <w:rsid w:val="00E639E7"/>
    <w:rsid w:val="00E63D8B"/>
    <w:rsid w:val="00E648F9"/>
    <w:rsid w:val="00E64AF9"/>
    <w:rsid w:val="00E65081"/>
    <w:rsid w:val="00E67BFC"/>
    <w:rsid w:val="00E736B1"/>
    <w:rsid w:val="00E75A29"/>
    <w:rsid w:val="00E75D9C"/>
    <w:rsid w:val="00E804B5"/>
    <w:rsid w:val="00E823D2"/>
    <w:rsid w:val="00E840C1"/>
    <w:rsid w:val="00E90F48"/>
    <w:rsid w:val="00EA1CF7"/>
    <w:rsid w:val="00EB0778"/>
    <w:rsid w:val="00EC0B13"/>
    <w:rsid w:val="00EC3C86"/>
    <w:rsid w:val="00ED5598"/>
    <w:rsid w:val="00EE0BD6"/>
    <w:rsid w:val="00EE1604"/>
    <w:rsid w:val="00EE5278"/>
    <w:rsid w:val="00EE6ED9"/>
    <w:rsid w:val="00EF59B2"/>
    <w:rsid w:val="00F036DB"/>
    <w:rsid w:val="00F03A5E"/>
    <w:rsid w:val="00F06E7F"/>
    <w:rsid w:val="00F12D6D"/>
    <w:rsid w:val="00F14F2A"/>
    <w:rsid w:val="00F1779D"/>
    <w:rsid w:val="00F200D5"/>
    <w:rsid w:val="00F20F92"/>
    <w:rsid w:val="00F25C9B"/>
    <w:rsid w:val="00F265E5"/>
    <w:rsid w:val="00F26B3E"/>
    <w:rsid w:val="00F308DA"/>
    <w:rsid w:val="00F359DC"/>
    <w:rsid w:val="00F42892"/>
    <w:rsid w:val="00F42BB2"/>
    <w:rsid w:val="00F438B5"/>
    <w:rsid w:val="00F43FD2"/>
    <w:rsid w:val="00F522DF"/>
    <w:rsid w:val="00F53856"/>
    <w:rsid w:val="00F576CF"/>
    <w:rsid w:val="00F613AD"/>
    <w:rsid w:val="00F65016"/>
    <w:rsid w:val="00F6542C"/>
    <w:rsid w:val="00F66CA2"/>
    <w:rsid w:val="00F71FCD"/>
    <w:rsid w:val="00F72E3D"/>
    <w:rsid w:val="00F73EE7"/>
    <w:rsid w:val="00F75B13"/>
    <w:rsid w:val="00F816CC"/>
    <w:rsid w:val="00F90585"/>
    <w:rsid w:val="00F945E8"/>
    <w:rsid w:val="00F95099"/>
    <w:rsid w:val="00F97DDC"/>
    <w:rsid w:val="00FA047F"/>
    <w:rsid w:val="00FA34CE"/>
    <w:rsid w:val="00FA6446"/>
    <w:rsid w:val="00FA7860"/>
    <w:rsid w:val="00FB1B14"/>
    <w:rsid w:val="00FB1F9B"/>
    <w:rsid w:val="00FB70F3"/>
    <w:rsid w:val="00FB7559"/>
    <w:rsid w:val="00FC36E6"/>
    <w:rsid w:val="00FC53ED"/>
    <w:rsid w:val="00FC7841"/>
    <w:rsid w:val="00FD0039"/>
    <w:rsid w:val="00FD1A7A"/>
    <w:rsid w:val="00FD4F23"/>
    <w:rsid w:val="00FE1F22"/>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9090">
      <o:colormenu v:ext="edit" fillcolor="none" strokecolor="none" shadowcolor="none [2]"/>
    </o:shapedefaults>
    <o:shapelayout v:ext="edit">
      <o:idmap v:ext="edit" data="2"/>
      <o:rules v:ext="edit">
        <o:r id="V:Rule3" type="connector" idref="#_x0000_s2075"/>
        <o:r id="V:Rule4" type="connector" idref="#_x0000_s2074"/>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uiPriority w:val="99"/>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uiPriority w:val="39"/>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uiPriority w:val="39"/>
    <w:rsid w:val="00067C06"/>
    <w:pPr>
      <w:ind w:left="240"/>
    </w:pPr>
  </w:style>
  <w:style w:type="paragraph" w:styleId="Obsah3">
    <w:name w:val="toc 3"/>
    <w:basedOn w:val="Normln"/>
    <w:next w:val="Normln"/>
    <w:uiPriority w:val="39"/>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 w:type="character" w:styleId="Sledovanodkaz">
    <w:name w:val="FollowedHyperlink"/>
    <w:basedOn w:val="Standardnpsmoodstavce"/>
    <w:uiPriority w:val="99"/>
    <w:semiHidden/>
    <w:unhideWhenUsed/>
    <w:rsid w:val="00676E8D"/>
    <w:rPr>
      <w:color w:val="800080" w:themeColor="followedHyperlink"/>
      <w:u w:val="single"/>
    </w:rPr>
  </w:style>
  <w:style w:type="paragraph" w:styleId="Nadpisobsahu">
    <w:name w:val="TOC Heading"/>
    <w:basedOn w:val="Nadpis1"/>
    <w:next w:val="Normln"/>
    <w:uiPriority w:val="39"/>
    <w:unhideWhenUsed/>
    <w:qFormat/>
    <w:rsid w:val="00D20318"/>
    <w:pPr>
      <w:numPr>
        <w:numId w:val="0"/>
      </w:numPr>
      <w:suppressAutoHyphens w:val="0"/>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http://www.ti.com/lit/ds/symlink/bq34z100.pdf"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www.wikipedie.org" TargetMode="External"/><Relationship Id="rId42" Type="http://schemas.openxmlformats.org/officeDocument/2006/relationships/hyperlink" Target="http://www.ams.com/eng/content/download/251600/993363/version/1"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www.robotrevue.cz" TargetMode="External"/><Relationship Id="rId38" Type="http://schemas.openxmlformats.org/officeDocument/2006/relationships/hyperlink" Target="http://www.ti.com/lit/ds/symlink/sn74hc164.pdf"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hyperlink" Target="http://www.eureca.de/datasheets/01.xx.xxxx/01.06.xxxx/01.06.0015/TSL33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hyperlink" Target="http://www.mlab.cz" TargetMode="External"/><Relationship Id="rId37" Type="http://schemas.openxmlformats.org/officeDocument/2006/relationships/hyperlink" Target="http://www.ti.com/lit/ds/symlink/bq24103.pdf" TargetMode="External"/><Relationship Id="rId40" Type="http://schemas.openxmlformats.org/officeDocument/2006/relationships/hyperlink" Target="http://www.ti.com/lit/ds/symlink/bq29209.pdf" TargetMode="External"/><Relationship Id="rId45" Type="http://schemas.openxmlformats.org/officeDocument/2006/relationships/hyperlink" Target="http://www.mlab.cz/Modules/PIC/PIC16F87xTQ4401B/DOC/PIC16F87xTQ4401B.cs.pdf"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hyperlink" Target="http://www.fairchildsemi.com/ds/LM/LM7805.pdf"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hyperlink" Target="http://www.mlab.cz/Modules/PIC/PICPROGUSB02A/DOC/PICPROGUSB02A.cs.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www.st.com/st-web-ui/static/active/en/resource/technical/document/datasheet/CD00000240.pdf" TargetMode="External"/><Relationship Id="rId43" Type="http://schemas.openxmlformats.org/officeDocument/2006/relationships/hyperlink" Target="http://ww1.microchip.com/downloads/en/DeviceDoc/41291G.pdf" TargetMode="External"/><Relationship Id="rId48"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F156BA-CAB5-4602-859B-BEC8B745D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39</Pages>
  <Words>7212</Words>
  <Characters>42553</Characters>
  <Application>Microsoft Office Word</Application>
  <DocSecurity>0</DocSecurity>
  <Lines>354</Lines>
  <Paragraphs>99</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49666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60</cp:revision>
  <cp:lastPrinted>2013-04-13T20:17:00Z</cp:lastPrinted>
  <dcterms:created xsi:type="dcterms:W3CDTF">2013-04-13T13:59:00Z</dcterms:created>
  <dcterms:modified xsi:type="dcterms:W3CDTF">2013-04-13T20:30:00Z</dcterms:modified>
</cp:coreProperties>
</file>